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rPr>
          <w:vertAlign w:val="baseline"/>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340" w:right="1440" w:header="0" w:footer="0"/>
          <w:pgNumType w:start="0"/>
          <w:titlePg w:val="1"/>
        </w:sect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52920" cy="9138920"/>
                <wp:effectExtent b="0" l="0" r="0" t="0"/>
                <wp:wrapNone/>
                <wp:docPr id="32" name=""/>
                <a:graphic>
                  <a:graphicData uri="http://schemas.microsoft.com/office/word/2010/wordprocessingGroup">
                    <wpg:wgp>
                      <wpg:cNvGrpSpPr/>
                      <wpg:grpSpPr>
                        <a:xfrm>
                          <a:off x="1913575" y="0"/>
                          <a:ext cx="6852920" cy="9138920"/>
                          <a:chOff x="1913575" y="0"/>
                          <a:chExt cx="6864850" cy="7560000"/>
                        </a:xfrm>
                      </wpg:grpSpPr>
                      <wpg:grpSp>
                        <wpg:cNvGrpSpPr/>
                        <wpg:grpSpPr>
                          <a:xfrm>
                            <a:off x="1913588" y="0"/>
                            <a:ext cx="6864824" cy="7560000"/>
                            <a:chOff x="0" y="0"/>
                            <a:chExt cx="6864824" cy="9123528"/>
                          </a:xfrm>
                        </wpg:grpSpPr>
                        <wps:wsp>
                          <wps:cNvSpPr/>
                          <wps:cNvPr id="34" name="Shape 34"/>
                          <wps:spPr>
                            <a:xfrm>
                              <a:off x="0" y="0"/>
                              <a:ext cx="6864800" cy="9123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0" y="0"/>
                              <a:ext cx="6858000" cy="1371600"/>
                            </a:xfrm>
                            <a:prstGeom prst="rect">
                              <a:avLst/>
                            </a:prstGeom>
                            <a:solidFill>
                              <a:srgbClr val="5B9BD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0" y="4094328"/>
                              <a:ext cx="6858000" cy="5029200"/>
                            </a:xfrm>
                            <a:prstGeom prst="rect">
                              <a:avLst/>
                            </a:prstGeom>
                            <a:solidFill>
                              <a:srgbClr val="5B9BD5"/>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6824" y="1371600"/>
                              <a:ext cx="6858000" cy="2722728"/>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align>center</wp:align>
                </wp:positionH>
                <wp:positionV relativeFrom="page">
                  <wp:align>center</wp:align>
                </wp:positionV>
                <wp:extent cx="6852920" cy="9138920"/>
                <wp:effectExtent b="0" l="0" r="0" t="0"/>
                <wp:wrapNone/>
                <wp:docPr id="32" name="image34.png"/>
                <a:graphic>
                  <a:graphicData uri="http://schemas.openxmlformats.org/drawingml/2006/picture">
                    <pic:pic>
                      <pic:nvPicPr>
                        <pic:cNvPr id="0" name="image34.png"/>
                        <pic:cNvPicPr preferRelativeResize="0"/>
                      </pic:nvPicPr>
                      <pic:blipFill>
                        <a:blip r:embed="rId13"/>
                        <a:srcRect/>
                        <a:stretch>
                          <a:fillRect/>
                        </a:stretch>
                      </pic:blipFill>
                      <pic:spPr>
                        <a:xfrm>
                          <a:off x="0" y="0"/>
                          <a:ext cx="6852920" cy="9138920"/>
                        </a:xfrm>
                        <a:prstGeom prst="rect"/>
                        <a:ln/>
                      </pic:spPr>
                    </pic:pic>
                  </a:graphicData>
                </a:graphic>
              </wp:anchor>
            </w:drawing>
          </mc:Fallback>
        </mc:AlternateContent>
      </w:r>
      <w:bookmarkStart w:colFirst="0" w:colLast="0" w:name="bookmark=id.30j0zll" w:id="1"/>
      <w:bookmarkEnd w:id="1"/>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33"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33" name="image35.png"/>
                <a:graphic>
                  <a:graphicData uri="http://schemas.openxmlformats.org/drawingml/2006/picture">
                    <pic:pic>
                      <pic:nvPicPr>
                        <pic:cNvPr id="0" name="image35.png"/>
                        <pic:cNvPicPr preferRelativeResize="0"/>
                      </pic:nvPicPr>
                      <pic:blipFill>
                        <a:blip r:embed="rId14"/>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34"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34" name="image36.png"/>
                <a:graphic>
                  <a:graphicData uri="http://schemas.openxmlformats.org/drawingml/2006/picture">
                    <pic:pic>
                      <pic:nvPicPr>
                        <pic:cNvPr id="0" name="image36.png"/>
                        <pic:cNvPicPr preferRelativeResize="0"/>
                      </pic:nvPicPr>
                      <pic:blipFill>
                        <a:blip r:embed="rId15"/>
                        <a:srcRect/>
                        <a:stretch>
                          <a:fillRect/>
                        </a:stretch>
                      </pic:blipFill>
                      <pic:spPr>
                        <a:xfrm>
                          <a:off x="0" y="0"/>
                          <a:ext cx="0" cy="945007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35"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35" name="image37.png"/>
                <a:graphic>
                  <a:graphicData uri="http://schemas.openxmlformats.org/drawingml/2006/picture">
                    <pic:pic>
                      <pic:nvPicPr>
                        <pic:cNvPr id="0" name="image37.png"/>
                        <pic:cNvPicPr preferRelativeResize="0"/>
                      </pic:nvPicPr>
                      <pic:blipFill>
                        <a:blip r:embed="rId16"/>
                        <a:srcRect/>
                        <a:stretch>
                          <a:fillRect/>
                        </a:stretch>
                      </pic:blipFill>
                      <pic:spPr>
                        <a:xfrm>
                          <a:off x="0" y="0"/>
                          <a:ext cx="0" cy="94500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3">
      <w:pPr>
        <w:numPr>
          <w:ilvl w:val="0"/>
          <w:numId w:val="12"/>
        </w:numPr>
        <w:tabs>
          <w:tab w:val="left" w:leader="none" w:pos="252"/>
        </w:tabs>
        <w:spacing w:line="270" w:lineRule="auto"/>
        <w:ind w:left="0" w:firstLine="0"/>
        <w:jc w:val="both"/>
        <w:rPr>
          <w:b w:val="0"/>
          <w:sz w:val="22"/>
          <w:szCs w:val="22"/>
          <w:vertAlign w:val="baseline"/>
        </w:rPr>
      </w:pPr>
      <w:r w:rsidDel="00000000" w:rsidR="00000000" w:rsidRPr="00000000">
        <w:rPr>
          <w:b w:val="1"/>
          <w:sz w:val="22"/>
          <w:szCs w:val="22"/>
          <w:vertAlign w:val="baseline"/>
          <w:rtl w:val="0"/>
        </w:rPr>
        <w:t xml:space="preserve">Introduction:</w:t>
      </w:r>
      <w:r w:rsidDel="00000000" w:rsidR="00000000" w:rsidRPr="00000000">
        <w:rPr>
          <w:sz w:val="22"/>
          <w:szCs w:val="22"/>
          <w:vertAlign w:val="baseline"/>
          <w:rtl w:val="0"/>
        </w:rPr>
        <w:t xml:space="preserve"> Labohlano Resources (Pty) Ltd is an Oil/ Energy Trading and Shipping Company, based in Vereeniging, South Africa, duly incorporated during the year 2017 with its business activities being started during the Financial Year 2018. It is well specialised in sourcing, trading and supplying of petroleum products into the local and International markets. It is the mission of Labohlano Resources (Pty) Ltd to provide Import/Export Trading Services including Purchase and/ or Sales Contracts, Shipping, Cargo Storage facility and scheduling deliveries. Labohlano Resources (Pty) Ltd has been awarded with Wholesale Trading License and plans to expand its business and sell directly into the local markets in South Africa. In our expanded market, we will bring our commitment of good quality and great prices to our customers. Labohlano Resources (Pty) Ltd is 100% black owned </w:t>
      </w:r>
      <w:r w:rsidDel="00000000" w:rsidR="00000000" w:rsidRPr="00000000">
        <w:rPr>
          <w:b w:val="1"/>
          <w:sz w:val="22"/>
          <w:szCs w:val="22"/>
          <w:vertAlign w:val="baseline"/>
          <w:rtl w:val="0"/>
        </w:rPr>
        <w:t xml:space="preserve">B-BBEE, level 1 contributor.</w:t>
      </w: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5">
      <w:pPr>
        <w:spacing w:line="271" w:lineRule="auto"/>
        <w:jc w:val="both"/>
        <w:rPr>
          <w:sz w:val="22"/>
          <w:szCs w:val="22"/>
          <w:vertAlign w:val="baseline"/>
        </w:rPr>
      </w:pPr>
      <w:r w:rsidDel="00000000" w:rsidR="00000000" w:rsidRPr="00000000">
        <w:rPr>
          <w:b w:val="1"/>
          <w:sz w:val="22"/>
          <w:szCs w:val="22"/>
          <w:vertAlign w:val="baseline"/>
          <w:rtl w:val="0"/>
        </w:rPr>
        <w:t xml:space="preserve">1.2) Summary:</w:t>
      </w:r>
      <w:r w:rsidDel="00000000" w:rsidR="00000000" w:rsidRPr="00000000">
        <w:rPr>
          <w:sz w:val="22"/>
          <w:szCs w:val="22"/>
          <w:vertAlign w:val="baseline"/>
          <w:rtl w:val="0"/>
        </w:rPr>
        <w:t xml:space="preserve"> Labohlano Resources (Pty) Ltd transacts with a wide range of clients, from oil industry majors to smaller independent producers &amp; refiners and oil and energy traders. The Company has got good links in South Africa, with regard to trading of different petroleum products like Fuel Oil, Gas Oil, Gasoline, Jet, Avgas and Jet A1 into South Africa. Labohlano Resources is a level 1 company and it is 100% black owned and managed. The company supports B-BBEE and has adopted a strategy that will ensure compliance with the B-BBEE codes of good practice. It actively promotes the advancement of Historically Disadvantaged Individuals at all levels of the company. The transformation committee formulates, monitors and reviews all aspects of the company’s B-BBEE policies and strategies, and it has adopted a transformation charter that is reviewed annually. The Company has partnered with major South African bank (FIRST NATIONAL BANK) and other reputable international banks, thereby ensuring smooth process of Trade Finance, Payments and other banking transactions.</w:t>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8">
      <w:pPr>
        <w:spacing w:line="253" w:lineRule="auto"/>
        <w:jc w:val="both"/>
        <w:rPr>
          <w:sz w:val="22"/>
          <w:szCs w:val="22"/>
          <w:vertAlign w:val="baseline"/>
        </w:rPr>
      </w:pPr>
      <w:r w:rsidDel="00000000" w:rsidR="00000000" w:rsidRPr="00000000">
        <w:rPr>
          <w:b w:val="1"/>
          <w:sz w:val="22"/>
          <w:szCs w:val="22"/>
          <w:vertAlign w:val="baseline"/>
          <w:rtl w:val="0"/>
        </w:rPr>
        <w:t xml:space="preserve">1.3) Index of Content:</w:t>
      </w:r>
      <w:r w:rsidDel="00000000" w:rsidR="00000000" w:rsidRPr="00000000">
        <w:rPr>
          <w:sz w:val="22"/>
          <w:szCs w:val="22"/>
          <w:vertAlign w:val="baseline"/>
          <w:rtl w:val="0"/>
        </w:rPr>
        <w:t xml:space="preserve"> Labohlano Resources (Pty) Ltd is currently in the process of being an approved Customer to major oil companies in South Africa.</w:t>
      </w:r>
    </w:p>
    <w:p w:rsidR="00000000" w:rsidDel="00000000" w:rsidP="00000000" w:rsidRDefault="00000000" w:rsidRPr="00000000" w14:paraId="0000000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numPr>
          <w:ilvl w:val="0"/>
          <w:numId w:val="13"/>
        </w:numPr>
        <w:tabs>
          <w:tab w:val="left" w:leader="none" w:pos="232"/>
        </w:tabs>
        <w:spacing w:line="254" w:lineRule="auto"/>
        <w:ind w:left="0" w:firstLine="0"/>
        <w:jc w:val="both"/>
        <w:rPr>
          <w:b w:val="0"/>
          <w:sz w:val="22"/>
          <w:szCs w:val="22"/>
          <w:vertAlign w:val="baseline"/>
        </w:rPr>
      </w:pPr>
      <w:r w:rsidDel="00000000" w:rsidR="00000000" w:rsidRPr="00000000">
        <w:rPr>
          <w:b w:val="1"/>
          <w:sz w:val="22"/>
          <w:szCs w:val="22"/>
          <w:vertAlign w:val="baseline"/>
          <w:rtl w:val="0"/>
        </w:rPr>
        <w:t xml:space="preserve">Business Description:</w:t>
      </w:r>
      <w:r w:rsidDel="00000000" w:rsidR="00000000" w:rsidRPr="00000000">
        <w:rPr>
          <w:sz w:val="22"/>
          <w:szCs w:val="22"/>
          <w:vertAlign w:val="baseline"/>
          <w:rtl w:val="0"/>
        </w:rPr>
        <w:t xml:space="preserve"> Labohlano Resources (Pty) Ltd will be buying different petroleum products from major oil producing companies from International markets and supplying into South Africa.</w:t>
      </w:r>
      <w:r w:rsidDel="00000000" w:rsidR="00000000" w:rsidRPr="00000000">
        <w:rPr>
          <w:rtl w:val="0"/>
        </w:rPr>
      </w:r>
    </w:p>
    <w:p w:rsidR="00000000" w:rsidDel="00000000" w:rsidP="00000000" w:rsidRDefault="00000000" w:rsidRPr="00000000" w14:paraId="0000000C">
      <w:pPr>
        <w:rPr>
          <w:b w:val="0"/>
          <w:sz w:val="22"/>
          <w:szCs w:val="22"/>
          <w:vertAlign w:val="baseline"/>
        </w:rPr>
      </w:pPr>
      <w:r w:rsidDel="00000000" w:rsidR="00000000" w:rsidRPr="00000000">
        <w:rPr>
          <w:rtl w:val="0"/>
        </w:rPr>
      </w:r>
    </w:p>
    <w:p w:rsidR="00000000" w:rsidDel="00000000" w:rsidP="00000000" w:rsidRDefault="00000000" w:rsidRPr="00000000" w14:paraId="0000000D">
      <w:pPr>
        <w:numPr>
          <w:ilvl w:val="0"/>
          <w:numId w:val="13"/>
        </w:numPr>
        <w:tabs>
          <w:tab w:val="left" w:leader="none" w:pos="232"/>
        </w:tabs>
        <w:spacing w:line="270" w:lineRule="auto"/>
        <w:ind w:left="0" w:firstLine="0"/>
        <w:jc w:val="both"/>
        <w:rPr>
          <w:b w:val="0"/>
          <w:sz w:val="22"/>
          <w:szCs w:val="22"/>
          <w:vertAlign w:val="baseline"/>
        </w:rPr>
      </w:pPr>
      <w:r w:rsidDel="00000000" w:rsidR="00000000" w:rsidRPr="00000000">
        <w:rPr>
          <w:b w:val="1"/>
          <w:sz w:val="22"/>
          <w:szCs w:val="22"/>
          <w:vertAlign w:val="baseline"/>
          <w:rtl w:val="0"/>
        </w:rPr>
        <w:t xml:space="preserve">Capacity Building/ Supportive Culture:</w:t>
      </w:r>
      <w:r w:rsidDel="00000000" w:rsidR="00000000" w:rsidRPr="00000000">
        <w:rPr>
          <w:sz w:val="22"/>
          <w:szCs w:val="22"/>
          <w:vertAlign w:val="baseline"/>
          <w:rtl w:val="0"/>
        </w:rPr>
        <w:t xml:space="preserve"> As HDSA individual the company employs professional, skilled, well-trained, well-educated employees, who has got sound knowledge of local market conditions in South Africa as well as International markets with technical experience and that they are provided with good working environment. The Company also support its employees and in return expect the employees to work to the interest of the Company. The company develop the skills of its employees by providing good training facilities, encouraging them to attend Seminars on different subjects and making them allow for an open discussion to share their thoughts with the management of the company, thus building a positive relationship with the employees and it may take 2 or 3 years to implement the said process for this company.</w:t>
      </w: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vertAlign w:val="baseline"/>
        </w:rPr>
        <w:sectPr>
          <w:type w:val="nextPage"/>
          <w:pgSz w:h="15840" w:w="12240" w:orient="portrait"/>
          <w:pgMar w:bottom="1440" w:top="1440" w:left="14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-609599</wp:posOffset>
                </wp:positionH>
                <wp:positionV relativeFrom="paragraph">
                  <wp:posOffset>1143000</wp:posOffset>
                </wp:positionV>
                <wp:extent cx="0" cy="12700"/>
                <wp:effectExtent b="0" l="0" r="0" t="0"/>
                <wp:wrapNone/>
                <wp:docPr id="37"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-609599</wp:posOffset>
                </wp:positionH>
                <wp:positionV relativeFrom="paragraph">
                  <wp:posOffset>1143000</wp:posOffset>
                </wp:positionV>
                <wp:extent cx="0" cy="12700"/>
                <wp:effectExtent b="0" l="0" r="0" t="0"/>
                <wp:wrapNone/>
                <wp:docPr id="37" name="image39.png"/>
                <a:graphic>
                  <a:graphicData uri="http://schemas.openxmlformats.org/drawingml/2006/picture">
                    <pic:pic>
                      <pic:nvPicPr>
                        <pic:cNvPr id="0" name="image39.png"/>
                        <pic:cNvPicPr preferRelativeResize="0"/>
                      </pic:nvPicPr>
                      <pic:blipFill>
                        <a:blip r:embed="rId17"/>
                        <a:srcRect/>
                        <a:stretch>
                          <a:fillRect/>
                        </a:stretch>
                      </pic:blipFill>
                      <pic:spPr>
                        <a:xfrm>
                          <a:off x="0" y="0"/>
                          <a:ext cx="0" cy="12700"/>
                        </a:xfrm>
                        <a:prstGeom prst="rect"/>
                        <a:ln/>
                      </pic:spPr>
                    </pic:pic>
                  </a:graphicData>
                </a:graphic>
              </wp:anchor>
            </w:drawing>
          </mc:Fallback>
        </mc:AlternateContent>
      </w:r>
    </w:p>
    <w:bookmarkStart w:colFirst="0" w:colLast="0" w:name="bookmark=id.1fob9te" w:id="2"/>
    <w:bookmarkEnd w:id="2"/>
    <w:p w:rsidR="00000000" w:rsidDel="00000000" w:rsidP="00000000" w:rsidRDefault="00000000" w:rsidRPr="00000000" w14:paraId="0000000F">
      <w:pPr>
        <w:rPr>
          <w:b w:val="0"/>
          <w:sz w:val="22"/>
          <w:szCs w:val="22"/>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21"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21" name="image23.png"/>
                <a:graphic>
                  <a:graphicData uri="http://schemas.openxmlformats.org/drawingml/2006/picture">
                    <pic:pic>
                      <pic:nvPicPr>
                        <pic:cNvPr id="0" name="image23.png"/>
                        <pic:cNvPicPr preferRelativeResize="0"/>
                      </pic:nvPicPr>
                      <pic:blipFill>
                        <a:blip r:embed="rId18"/>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22"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22" name="image24.png"/>
                <a:graphic>
                  <a:graphicData uri="http://schemas.openxmlformats.org/drawingml/2006/picture">
                    <pic:pic>
                      <pic:nvPicPr>
                        <pic:cNvPr id="0" name="image24.png"/>
                        <pic:cNvPicPr preferRelativeResize="0"/>
                      </pic:nvPicPr>
                      <pic:blipFill>
                        <a:blip r:embed="rId19"/>
                        <a:srcRect/>
                        <a:stretch>
                          <a:fillRect/>
                        </a:stretch>
                      </pic:blipFill>
                      <pic:spPr>
                        <a:xfrm>
                          <a:off x="0" y="0"/>
                          <a:ext cx="0" cy="945007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23"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23" name="image25.png"/>
                <a:graphic>
                  <a:graphicData uri="http://schemas.openxmlformats.org/drawingml/2006/picture">
                    <pic:pic>
                      <pic:nvPicPr>
                        <pic:cNvPr id="0" name="image25.png"/>
                        <pic:cNvPicPr preferRelativeResize="0"/>
                      </pic:nvPicPr>
                      <pic:blipFill>
                        <a:blip r:embed="rId20"/>
                        <a:srcRect/>
                        <a:stretch>
                          <a:fillRect/>
                        </a:stretch>
                      </pic:blipFill>
                      <pic:spPr>
                        <a:xfrm>
                          <a:off x="0" y="0"/>
                          <a:ext cx="0" cy="9450070"/>
                        </a:xfrm>
                        <a:prstGeom prst="rect"/>
                        <a:ln/>
                      </pic:spPr>
                    </pic:pic>
                  </a:graphicData>
                </a:graphic>
              </wp:anchor>
            </w:drawing>
          </mc:Fallback>
        </mc:AlternateContent>
      </w:r>
      <w:r w:rsidDel="00000000" w:rsidR="00000000" w:rsidRPr="00000000">
        <w:rPr>
          <w:b w:val="1"/>
          <w:sz w:val="22"/>
          <w:szCs w:val="22"/>
          <w:vertAlign w:val="baseline"/>
          <w:rtl w:val="0"/>
        </w:rPr>
        <w:t xml:space="preserve">4) Profile of Target Markets:</w:t>
      </w: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1">
      <w:pPr>
        <w:spacing w:line="271" w:lineRule="auto"/>
        <w:ind w:right="320" w:firstLine="50"/>
        <w:jc w:val="both"/>
        <w:rPr>
          <w:sz w:val="22"/>
          <w:szCs w:val="22"/>
          <w:vertAlign w:val="baseline"/>
        </w:rPr>
      </w:pPr>
      <w:r w:rsidDel="00000000" w:rsidR="00000000" w:rsidRPr="00000000">
        <w:rPr>
          <w:b w:val="1"/>
          <w:sz w:val="22"/>
          <w:szCs w:val="22"/>
          <w:vertAlign w:val="baseline"/>
          <w:rtl w:val="0"/>
        </w:rPr>
        <w:t xml:space="preserve">Market Overview:-</w:t>
      </w:r>
      <w:r w:rsidDel="00000000" w:rsidR="00000000" w:rsidRPr="00000000">
        <w:rPr>
          <w:sz w:val="22"/>
          <w:szCs w:val="22"/>
          <w:vertAlign w:val="baseline"/>
          <w:rtl w:val="0"/>
        </w:rPr>
        <w:t xml:space="preserve"> South Africa's overall market for the energy sector is critical to the economy as the country relies heavily on its large-scale, energy-intensive mining industry. South Africa has only small deposits of conventional oil and natural gas and uses its large coal deposits for most of its energy needs. As a result, carbon emission and intensity levels are relatively high. The country also has a highly developed synthetic fuels industry, producing gasoline and diesel fuels from coal and natural gas. The economy has grown rapidly since the end of the apartheid era in 1994 and is now one of the most developed economies in Sub-Saharan Africa. Despite this rapid growth, economic problems from the apartheid era remain, particularly poverty and lack of economic empowerment among the disadvantaged groups. The South African government has committed to ensuring that black-owned companies have access to the energy sector under its black economic empowerment (BEE) program which sets a target of 25 percent black ownership of energy companies by the year 2014.</w:t>
      </w:r>
    </w:p>
    <w:p w:rsidR="00000000" w:rsidDel="00000000" w:rsidP="00000000" w:rsidRDefault="00000000" w:rsidRPr="00000000" w14:paraId="0000001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3">
      <w:pPr>
        <w:spacing w:line="261.99999999999994" w:lineRule="auto"/>
        <w:ind w:right="320"/>
        <w:jc w:val="both"/>
        <w:rPr>
          <w:sz w:val="22"/>
          <w:szCs w:val="22"/>
          <w:vertAlign w:val="baseline"/>
        </w:rPr>
      </w:pPr>
      <w:r w:rsidDel="00000000" w:rsidR="00000000" w:rsidRPr="00000000">
        <w:rPr>
          <w:sz w:val="22"/>
          <w:szCs w:val="22"/>
          <w:vertAlign w:val="baseline"/>
          <w:rtl w:val="0"/>
        </w:rPr>
        <w:t xml:space="preserve">South Africa has the second largest oil refinery system in Africa and imports the majority of its crude oil from members of the Organization of Petroleum Exporting Countries (OPEC). Rapidly increasing electricity demand in South Africa has led the government to set out ambitious plans to expand the sector. </w:t>
      </w:r>
    </w:p>
    <w:p w:rsidR="00000000" w:rsidDel="00000000" w:rsidP="00000000" w:rsidRDefault="00000000" w:rsidRPr="00000000" w14:paraId="00000014">
      <w:pPr>
        <w:rPr>
          <w:rFonts w:ascii="Times New Roman" w:cs="Times New Roman" w:eastAsia="Times New Roman" w:hAnsi="Times New Roman"/>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10795</wp:posOffset>
            </wp:positionH>
            <wp:positionV relativeFrom="paragraph">
              <wp:posOffset>151130</wp:posOffset>
            </wp:positionV>
            <wp:extent cx="6332220" cy="4026535"/>
            <wp:effectExtent b="0" l="0" r="0" t="0"/>
            <wp:wrapNone/>
            <wp:docPr id="38"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6332220" cy="402653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10795</wp:posOffset>
            </wp:positionH>
            <wp:positionV relativeFrom="paragraph">
              <wp:posOffset>151130</wp:posOffset>
            </wp:positionV>
            <wp:extent cx="6332220" cy="4026535"/>
            <wp:effectExtent b="0" l="0" r="0" t="0"/>
            <wp:wrapNone/>
            <wp:docPr id="39" name="image2.png"/>
            <a:graphic>
              <a:graphicData uri="http://schemas.openxmlformats.org/drawingml/2006/picture">
                <pic:pic>
                  <pic:nvPicPr>
                    <pic:cNvPr id="0" name="image2.png"/>
                    <pic:cNvPicPr preferRelativeResize="0"/>
                  </pic:nvPicPr>
                  <pic:blipFill>
                    <a:blip r:embed="rId22"/>
                    <a:srcRect b="0" l="0" r="0" t="0"/>
                    <a:stretch>
                      <a:fillRect/>
                    </a:stretch>
                  </pic:blipFill>
                  <pic:spPr>
                    <a:xfrm>
                      <a:off x="0" y="0"/>
                      <a:ext cx="6332220" cy="4026535"/>
                    </a:xfrm>
                    <a:prstGeom prst="rect"/>
                    <a:ln/>
                  </pic:spPr>
                </pic:pic>
              </a:graphicData>
            </a:graphic>
          </wp:anchor>
        </w:drawing>
      </w:r>
    </w:p>
    <w:p w:rsidR="00000000" w:rsidDel="00000000" w:rsidP="00000000" w:rsidRDefault="00000000" w:rsidRPr="00000000" w14:paraId="0000001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7">
      <w:pPr>
        <w:ind w:right="-319"/>
        <w:jc w:val="center"/>
        <w:rPr>
          <w:rFonts w:ascii="Book Antiqua" w:cs="Book Antiqua" w:eastAsia="Book Antiqua" w:hAnsi="Book Antiqua"/>
          <w:b w:val="0"/>
          <w:sz w:val="36"/>
          <w:szCs w:val="36"/>
          <w:vertAlign w:val="baseline"/>
        </w:rPr>
      </w:pPr>
      <w:r w:rsidDel="00000000" w:rsidR="00000000" w:rsidRPr="00000000">
        <w:rPr>
          <w:rFonts w:ascii="Book Antiqua" w:cs="Book Antiqua" w:eastAsia="Book Antiqua" w:hAnsi="Book Antiqua"/>
          <w:b w:val="1"/>
          <w:sz w:val="36"/>
          <w:szCs w:val="36"/>
          <w:vertAlign w:val="baseline"/>
          <w:rtl w:val="0"/>
        </w:rPr>
        <w:t xml:space="preserve">Petroleum Market Information in South Africa</w:t>
      </w:r>
      <w:r w:rsidDel="00000000" w:rsidR="00000000" w:rsidRPr="00000000">
        <w:rPr>
          <w:rtl w:val="0"/>
        </w:rPr>
      </w:r>
    </w:p>
    <w:p w:rsidR="00000000" w:rsidDel="00000000" w:rsidP="00000000" w:rsidRDefault="00000000" w:rsidRPr="00000000" w14:paraId="00000018">
      <w:pPr>
        <w:ind w:right="-319"/>
        <w:jc w:val="center"/>
        <w:rPr>
          <w:rFonts w:ascii="Book Antiqua" w:cs="Book Antiqua" w:eastAsia="Book Antiqua" w:hAnsi="Book Antiqua"/>
          <w:b w:val="0"/>
          <w:sz w:val="36"/>
          <w:szCs w:val="36"/>
          <w:vertAlign w:val="baseline"/>
        </w:rPr>
      </w:pPr>
      <w:r w:rsidDel="00000000" w:rsidR="00000000" w:rsidRPr="00000000">
        <w:rPr>
          <w:rFonts w:ascii="Book Antiqua" w:cs="Book Antiqua" w:eastAsia="Book Antiqua" w:hAnsi="Book Antiqua"/>
          <w:b w:val="1"/>
          <w:sz w:val="36"/>
          <w:szCs w:val="36"/>
          <w:vertAlign w:val="baseline"/>
          <w:rtl w:val="0"/>
        </w:rPr>
        <w:t xml:space="preserve">(Thousand Barrels per Day)</w:t>
      </w: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vertAlign w:val="baseline"/>
        </w:rPr>
      </w:pPr>
      <w:r w:rsidDel="00000000" w:rsidR="00000000" w:rsidRPr="00000000">
        <w:rPr>
          <w:rtl w:val="0"/>
        </w:rPr>
      </w:r>
    </w:p>
    <w:tbl>
      <w:tblPr>
        <w:tblStyle w:val="Table1"/>
        <w:tblW w:w="6960.0" w:type="dxa"/>
        <w:jc w:val="left"/>
        <w:tblInd w:w="2740.0" w:type="dxa"/>
        <w:tblLayout w:type="fixed"/>
        <w:tblLook w:val="0000"/>
      </w:tblPr>
      <w:tblGrid>
        <w:gridCol w:w="740"/>
        <w:gridCol w:w="3000"/>
        <w:gridCol w:w="3220"/>
        <w:tblGridChange w:id="0">
          <w:tblGrid>
            <w:gridCol w:w="740"/>
            <w:gridCol w:w="3000"/>
            <w:gridCol w:w="3220"/>
          </w:tblGrid>
        </w:tblGridChange>
      </w:tblGrid>
      <w:tr>
        <w:trPr>
          <w:cantSplit w:val="0"/>
          <w:trHeight w:val="249" w:hRule="atLeast"/>
          <w:tblHeader w:val="0"/>
        </w:trPr>
        <w:tc>
          <w:tcPr/>
          <w:p w:rsidR="00000000" w:rsidDel="00000000" w:rsidP="00000000" w:rsidRDefault="00000000" w:rsidRPr="00000000" w14:paraId="0000001F">
            <w:pPr>
              <w:rPr>
                <w:rFonts w:ascii="Times New Roman" w:cs="Times New Roman" w:eastAsia="Times New Roman" w:hAnsi="Times New Roman"/>
                <w:sz w:val="21"/>
                <w:szCs w:val="21"/>
                <w:vertAlign w:val="baseline"/>
              </w:rPr>
            </w:pPr>
            <w:r w:rsidDel="00000000" w:rsidR="00000000" w:rsidRPr="00000000">
              <w:rPr>
                <w:rtl w:val="0"/>
              </w:rPr>
            </w:r>
          </w:p>
        </w:tc>
        <w:tc>
          <w:tcPr/>
          <w:p w:rsidR="00000000" w:rsidDel="00000000" w:rsidP="00000000" w:rsidRDefault="00000000" w:rsidRPr="00000000" w14:paraId="00000020">
            <w:pPr>
              <w:ind w:right="1900"/>
              <w:jc w:val="left"/>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183.14</w:t>
            </w:r>
          </w:p>
        </w:tc>
        <w:tc>
          <w:tcPr/>
          <w:p w:rsidR="00000000" w:rsidDel="00000000" w:rsidP="00000000" w:rsidRDefault="00000000" w:rsidRPr="00000000" w14:paraId="00000021">
            <w:pPr>
              <w:rPr>
                <w:rFonts w:ascii="Times New Roman" w:cs="Times New Roman" w:eastAsia="Times New Roman" w:hAnsi="Times New Roman"/>
                <w:sz w:val="21"/>
                <w:szCs w:val="21"/>
                <w:vertAlign w:val="baseline"/>
              </w:rPr>
            </w:pPr>
            <w:r w:rsidDel="00000000" w:rsidR="00000000" w:rsidRPr="00000000">
              <w:rPr>
                <w:rtl w:val="0"/>
              </w:rPr>
            </w:r>
          </w:p>
        </w:tc>
      </w:tr>
      <w:tr>
        <w:trPr>
          <w:cantSplit w:val="1"/>
          <w:trHeight w:val="387" w:hRule="atLeast"/>
          <w:tblHeader w:val="0"/>
        </w:trPr>
        <w:tc>
          <w:tcPr/>
          <w:p w:rsidR="00000000" w:rsidDel="00000000" w:rsidP="00000000" w:rsidRDefault="00000000" w:rsidRPr="00000000" w14:paraId="00000022">
            <w:pPr>
              <w:ind w:right="340"/>
              <w:jc w:val="right"/>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487</w:t>
            </w:r>
          </w:p>
        </w:tc>
        <w:tc>
          <w:tcPr/>
          <w:p w:rsidR="00000000" w:rsidDel="00000000" w:rsidP="00000000" w:rsidRDefault="00000000" w:rsidRPr="00000000" w14:paraId="00000023">
            <w:pPr>
              <w:rPr>
                <w:rFonts w:ascii="Times New Roman" w:cs="Times New Roman" w:eastAsia="Times New Roman" w:hAnsi="Times New Roman"/>
                <w:sz w:val="24"/>
                <w:szCs w:val="24"/>
                <w:vertAlign w:val="baseline"/>
              </w:rPr>
            </w:pPr>
            <w:r w:rsidDel="00000000" w:rsidR="00000000" w:rsidRPr="00000000">
              <w:rPr>
                <w:rtl w:val="0"/>
              </w:rPr>
            </w:r>
          </w:p>
        </w:tc>
        <w:tc>
          <w:tcPr>
            <w:vMerge w:val="restart"/>
          </w:tcPr>
          <w:p w:rsidR="00000000" w:rsidDel="00000000" w:rsidP="00000000" w:rsidRDefault="00000000" w:rsidRPr="00000000" w14:paraId="00000024">
            <w:pPr>
              <w:ind w:left="1280" w:firstLine="0"/>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Total Oil Production</w:t>
            </w:r>
          </w:p>
        </w:tc>
      </w:tr>
      <w:tr>
        <w:trPr>
          <w:cantSplit w:val="1"/>
          <w:trHeight w:val="145" w:hRule="atLeast"/>
          <w:tblHeader w:val="0"/>
        </w:trPr>
        <w:tc>
          <w:tcPr/>
          <w:p w:rsidR="00000000" w:rsidDel="00000000" w:rsidP="00000000" w:rsidRDefault="00000000" w:rsidRPr="00000000" w14:paraId="00000025">
            <w:pPr>
              <w:rPr>
                <w:rFonts w:ascii="Times New Roman" w:cs="Times New Roman" w:eastAsia="Times New Roman" w:hAnsi="Times New Roman"/>
                <w:sz w:val="12"/>
                <w:szCs w:val="12"/>
                <w:vertAlign w:val="baseline"/>
              </w:rPr>
            </w:pPr>
            <w:r w:rsidDel="00000000" w:rsidR="00000000" w:rsidRPr="00000000">
              <w:rPr>
                <w:rtl w:val="0"/>
              </w:rPr>
            </w:r>
          </w:p>
        </w:tc>
        <w:tc>
          <w:tcPr/>
          <w:p w:rsidR="00000000" w:rsidDel="00000000" w:rsidP="00000000" w:rsidRDefault="00000000" w:rsidRPr="00000000" w14:paraId="00000026">
            <w:pPr>
              <w:rPr>
                <w:rFonts w:ascii="Times New Roman" w:cs="Times New Roman" w:eastAsia="Times New Roman" w:hAnsi="Times New Roman"/>
                <w:sz w:val="12"/>
                <w:szCs w:val="12"/>
                <w:vertAlign w:val="baseline"/>
              </w:rPr>
            </w:pPr>
            <w:r w:rsidDel="00000000" w:rsidR="00000000" w:rsidRPr="00000000">
              <w:rPr>
                <w:rtl w:val="0"/>
              </w:rPr>
            </w:r>
          </w:p>
        </w:tc>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2"/>
                <w:szCs w:val="12"/>
                <w:vertAlign w:val="baseline"/>
              </w:rPr>
            </w:pPr>
            <w:r w:rsidDel="00000000" w:rsidR="00000000" w:rsidRPr="00000000">
              <w:rPr>
                <w:rtl w:val="0"/>
              </w:rPr>
            </w:r>
          </w:p>
        </w:tc>
      </w:tr>
      <w:tr>
        <w:trPr>
          <w:cantSplit w:val="0"/>
          <w:trHeight w:val="366" w:hRule="atLeast"/>
          <w:tblHeader w:val="0"/>
        </w:trPr>
        <w:tc>
          <w:tcPr/>
          <w:p w:rsidR="00000000" w:rsidDel="00000000" w:rsidP="00000000" w:rsidRDefault="00000000" w:rsidRPr="00000000" w14:paraId="00000028">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29">
            <w:pPr>
              <w:rPr>
                <w:rFonts w:ascii="Times New Roman" w:cs="Times New Roman" w:eastAsia="Times New Roman" w:hAnsi="Times New Roman"/>
                <w:sz w:val="24"/>
                <w:szCs w:val="24"/>
                <w:vertAlign w:val="baseline"/>
              </w:rPr>
            </w:pPr>
            <w:r w:rsidDel="00000000" w:rsidR="00000000" w:rsidRPr="00000000">
              <w:rPr>
                <w:rtl w:val="0"/>
              </w:rPr>
            </w:r>
          </w:p>
        </w:tc>
        <w:tc>
          <w:tcPr/>
          <w:p w:rsidR="00000000" w:rsidDel="00000000" w:rsidP="00000000" w:rsidRDefault="00000000" w:rsidRPr="00000000" w14:paraId="0000002A">
            <w:pPr>
              <w:ind w:left="1280" w:firstLine="0"/>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Consumption</w:t>
            </w:r>
          </w:p>
        </w:tc>
      </w:tr>
      <w:tr>
        <w:trPr>
          <w:cantSplit w:val="1"/>
          <w:trHeight w:val="366" w:hRule="atLeast"/>
          <w:tblHeader w:val="0"/>
        </w:trPr>
        <w:tc>
          <w:tcPr/>
          <w:p w:rsidR="00000000" w:rsidDel="00000000" w:rsidP="00000000" w:rsidRDefault="00000000" w:rsidRPr="00000000" w14:paraId="0000002B">
            <w:pPr>
              <w:rPr>
                <w:rFonts w:ascii="Times New Roman" w:cs="Times New Roman" w:eastAsia="Times New Roman" w:hAnsi="Times New Roman"/>
                <w:sz w:val="24"/>
                <w:szCs w:val="24"/>
                <w:vertAlign w:val="baseline"/>
              </w:rPr>
            </w:pPr>
            <w:r w:rsidDel="00000000" w:rsidR="00000000" w:rsidRPr="00000000">
              <w:rPr>
                <w:rtl w:val="0"/>
              </w:rPr>
            </w:r>
          </w:p>
        </w:tc>
        <w:tc>
          <w:tcPr>
            <w:vMerge w:val="restart"/>
          </w:tcPr>
          <w:p w:rsidR="00000000" w:rsidDel="00000000" w:rsidP="00000000" w:rsidRDefault="00000000" w:rsidRPr="00000000" w14:paraId="0000002C">
            <w:pPr>
              <w:ind w:right="1180"/>
              <w:jc w:val="right"/>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590.86</w:t>
            </w:r>
          </w:p>
        </w:tc>
        <w:tc>
          <w:tcPr/>
          <w:p w:rsidR="00000000" w:rsidDel="00000000" w:rsidP="00000000" w:rsidRDefault="00000000" w:rsidRPr="00000000" w14:paraId="0000002D">
            <w:pPr>
              <w:ind w:left="1280" w:firstLine="0"/>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Net Exports/ Imports</w:t>
            </w:r>
          </w:p>
        </w:tc>
      </w:tr>
      <w:tr>
        <w:trPr>
          <w:cantSplit w:val="1"/>
          <w:trHeight w:val="95" w:hRule="atLeast"/>
          <w:tblHeader w:val="0"/>
        </w:trPr>
        <w:tc>
          <w:tcPr/>
          <w:p w:rsidR="00000000" w:rsidDel="00000000" w:rsidP="00000000" w:rsidRDefault="00000000" w:rsidRPr="00000000" w14:paraId="0000002E">
            <w:pPr>
              <w:rPr>
                <w:rFonts w:ascii="Times New Roman" w:cs="Times New Roman" w:eastAsia="Times New Roman" w:hAnsi="Times New Roman"/>
                <w:sz w:val="8"/>
                <w:szCs w:val="8"/>
                <w:vertAlign w:val="baseline"/>
              </w:rPr>
            </w:pPr>
            <w:r w:rsidDel="00000000" w:rsidR="00000000" w:rsidRPr="00000000">
              <w:rPr>
                <w:rtl w:val="0"/>
              </w:rPr>
            </w:r>
          </w:p>
        </w:tc>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8"/>
                <w:szCs w:val="8"/>
                <w:vertAlign w:val="baseline"/>
              </w:rPr>
            </w:pPr>
            <w:r w:rsidDel="00000000" w:rsidR="00000000" w:rsidRPr="00000000">
              <w:rPr>
                <w:rtl w:val="0"/>
              </w:rPr>
            </w:r>
          </w:p>
        </w:tc>
        <w:tc>
          <w:tcPr/>
          <w:p w:rsidR="00000000" w:rsidDel="00000000" w:rsidP="00000000" w:rsidRDefault="00000000" w:rsidRPr="00000000" w14:paraId="00000030">
            <w:pPr>
              <w:rPr>
                <w:rFonts w:ascii="Times New Roman" w:cs="Times New Roman" w:eastAsia="Times New Roman" w:hAnsi="Times New Roman"/>
                <w:sz w:val="8"/>
                <w:szCs w:val="8"/>
                <w:vertAlign w:val="baseline"/>
              </w:rPr>
            </w:pPr>
            <w:r w:rsidDel="00000000" w:rsidR="00000000" w:rsidRPr="00000000">
              <w:rPr>
                <w:rtl w:val="0"/>
              </w:rPr>
            </w:r>
          </w:p>
        </w:tc>
      </w:tr>
      <w:tr>
        <w:trPr>
          <w:cantSplit w:val="0"/>
          <w:trHeight w:val="271" w:hRule="atLeast"/>
          <w:tblHeader w:val="0"/>
        </w:trPr>
        <w:tc>
          <w:tcPr/>
          <w:p w:rsidR="00000000" w:rsidDel="00000000" w:rsidP="00000000" w:rsidRDefault="00000000" w:rsidRPr="00000000" w14:paraId="00000031">
            <w:pPr>
              <w:rPr>
                <w:rFonts w:ascii="Times New Roman" w:cs="Times New Roman" w:eastAsia="Times New Roman" w:hAnsi="Times New Roman"/>
                <w:sz w:val="23"/>
                <w:szCs w:val="23"/>
                <w:vertAlign w:val="baseline"/>
              </w:rPr>
            </w:pPr>
            <w:r w:rsidDel="00000000" w:rsidR="00000000" w:rsidRPr="00000000">
              <w:rPr>
                <w:rtl w:val="0"/>
              </w:rPr>
            </w:r>
          </w:p>
        </w:tc>
        <w:tc>
          <w:tcPr/>
          <w:p w:rsidR="00000000" w:rsidDel="00000000" w:rsidP="00000000" w:rsidRDefault="00000000" w:rsidRPr="00000000" w14:paraId="00000032">
            <w:pPr>
              <w:rPr>
                <w:rFonts w:ascii="Times New Roman" w:cs="Times New Roman" w:eastAsia="Times New Roman" w:hAnsi="Times New Roman"/>
                <w:sz w:val="23"/>
                <w:szCs w:val="23"/>
                <w:vertAlign w:val="baseline"/>
              </w:rPr>
            </w:pPr>
            <w:r w:rsidDel="00000000" w:rsidR="00000000" w:rsidRPr="00000000">
              <w:rPr>
                <w:rtl w:val="0"/>
              </w:rPr>
            </w:r>
          </w:p>
        </w:tc>
        <w:tc>
          <w:tcPr/>
          <w:p w:rsidR="00000000" w:rsidDel="00000000" w:rsidP="00000000" w:rsidRDefault="00000000" w:rsidRPr="00000000" w14:paraId="00000033">
            <w:pPr>
              <w:ind w:left="1280" w:firstLine="0"/>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Refinery Capacity</w:t>
            </w:r>
          </w:p>
        </w:tc>
      </w:tr>
    </w:tbl>
    <w:p w:rsidR="00000000" w:rsidDel="00000000" w:rsidP="00000000" w:rsidRDefault="00000000" w:rsidRPr="00000000" w14:paraId="0000003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5">
      <w:pPr>
        <w:ind w:left="2900" w:firstLine="0"/>
        <w:rPr>
          <w:rFonts w:ascii="Book Antiqua" w:cs="Book Antiqua" w:eastAsia="Book Antiqua" w:hAnsi="Book Antiqua"/>
          <w:vertAlign w:val="baseline"/>
        </w:rPr>
      </w:pPr>
      <w:r w:rsidDel="00000000" w:rsidR="00000000" w:rsidRPr="00000000">
        <w:rPr>
          <w:rFonts w:ascii="Book Antiqua" w:cs="Book Antiqua" w:eastAsia="Book Antiqua" w:hAnsi="Book Antiqua"/>
          <w:vertAlign w:val="baseline"/>
          <w:rtl w:val="0"/>
        </w:rPr>
        <w:t xml:space="preserve">-407.72</w:t>
      </w:r>
    </w:p>
    <w:p w:rsidR="00000000" w:rsidDel="00000000" w:rsidP="00000000" w:rsidRDefault="00000000" w:rsidRPr="00000000" w14:paraId="0000003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3F">
      <w:pPr>
        <w:spacing w:line="236" w:lineRule="auto"/>
        <w:ind w:right="320"/>
        <w:rPr>
          <w:sz w:val="22"/>
          <w:szCs w:val="22"/>
          <w:vertAlign w:val="baseline"/>
        </w:rPr>
      </w:pPr>
      <w:r w:rsidDel="00000000" w:rsidR="00000000" w:rsidRPr="00000000">
        <w:rPr>
          <w:sz w:val="22"/>
          <w:szCs w:val="22"/>
          <w:vertAlign w:val="baseline"/>
          <w:rtl w:val="0"/>
        </w:rPr>
        <w:t xml:space="preserve">The concept and practice of Market Segmentation as a decision making tool that can lead to profitability should be carefully scrutinized in the quest to address the research problem. </w:t>
      </w:r>
    </w:p>
    <w:bookmarkStart w:colFirst="0" w:colLast="0" w:name="bookmark=id.3znysh7" w:id="3"/>
    <w:bookmarkEnd w:id="3"/>
    <w:p w:rsidR="00000000" w:rsidDel="00000000" w:rsidP="00000000" w:rsidRDefault="00000000" w:rsidRPr="00000000" w14:paraId="00000040">
      <w:pPr>
        <w:rPr>
          <w:rFonts w:ascii="Times New Roman" w:cs="Times New Roman" w:eastAsia="Times New Roman" w:hAnsi="Times New Roman"/>
          <w:vertAlign w:val="baseline"/>
        </w:rPr>
        <w:sectPr>
          <w:type w:val="nextPage"/>
          <w:pgSz w:h="15840" w:w="12240" w:orient="portrait"/>
          <w:pgMar w:bottom="1123" w:top="1434" w:left="1440" w:right="112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-609599</wp:posOffset>
                </wp:positionH>
                <wp:positionV relativeFrom="paragraph">
                  <wp:posOffset>749300</wp:posOffset>
                </wp:positionV>
                <wp:extent cx="0" cy="12700"/>
                <wp:effectExtent b="0" l="0" r="0" t="0"/>
                <wp:wrapNone/>
                <wp:docPr id="24"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-609599</wp:posOffset>
                </wp:positionH>
                <wp:positionV relativeFrom="paragraph">
                  <wp:posOffset>749300</wp:posOffset>
                </wp:positionV>
                <wp:extent cx="0" cy="12700"/>
                <wp:effectExtent b="0" l="0" r="0" t="0"/>
                <wp:wrapNone/>
                <wp:docPr id="24" name="image26.png"/>
                <a:graphic>
                  <a:graphicData uri="http://schemas.openxmlformats.org/drawingml/2006/picture">
                    <pic:pic>
                      <pic:nvPicPr>
                        <pic:cNvPr id="0" name="image26.png"/>
                        <pic:cNvPicPr preferRelativeResize="0"/>
                      </pic:nvPicPr>
                      <pic:blipFill>
                        <a:blip r:embed="rId23"/>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041">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25"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25" name="image27.png"/>
                <a:graphic>
                  <a:graphicData uri="http://schemas.openxmlformats.org/drawingml/2006/picture">
                    <pic:pic>
                      <pic:nvPicPr>
                        <pic:cNvPr id="0" name="image27.png"/>
                        <pic:cNvPicPr preferRelativeResize="0"/>
                      </pic:nvPicPr>
                      <pic:blipFill>
                        <a:blip r:embed="rId24"/>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13"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13" name="image15.png"/>
                <a:graphic>
                  <a:graphicData uri="http://schemas.openxmlformats.org/drawingml/2006/picture">
                    <pic:pic>
                      <pic:nvPicPr>
                        <pic:cNvPr id="0" name="image15.png"/>
                        <pic:cNvPicPr preferRelativeResize="0"/>
                      </pic:nvPicPr>
                      <pic:blipFill>
                        <a:blip r:embed="rId25"/>
                        <a:srcRect/>
                        <a:stretch>
                          <a:fillRect/>
                        </a:stretch>
                      </pic:blipFill>
                      <pic:spPr>
                        <a:xfrm>
                          <a:off x="0" y="0"/>
                          <a:ext cx="0" cy="945007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14"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14"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0" cy="94500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2">
      <w:pPr>
        <w:spacing w:line="236" w:lineRule="auto"/>
        <w:rPr>
          <w:sz w:val="22"/>
          <w:szCs w:val="22"/>
          <w:vertAlign w:val="baseline"/>
        </w:rPr>
      </w:pPr>
      <w:r w:rsidDel="00000000" w:rsidR="00000000" w:rsidRPr="00000000">
        <w:rPr>
          <w:sz w:val="22"/>
          <w:szCs w:val="22"/>
          <w:vertAlign w:val="baseline"/>
          <w:rtl w:val="0"/>
        </w:rPr>
        <w:t xml:space="preserve">There are different market segmentations like Geographic Segmentation, Demographic Segmentation, Behavioural Segmentation and Psychographic Segmentation, etc.</w:t>
      </w:r>
    </w:p>
    <w:p w:rsidR="00000000" w:rsidDel="00000000" w:rsidP="00000000" w:rsidRDefault="00000000" w:rsidRPr="00000000" w14:paraId="0000004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4">
      <w:pPr>
        <w:numPr>
          <w:ilvl w:val="0"/>
          <w:numId w:val="14"/>
        </w:numPr>
        <w:tabs>
          <w:tab w:val="left" w:leader="none" w:pos="230"/>
        </w:tabs>
        <w:spacing w:line="272" w:lineRule="auto"/>
        <w:ind w:left="0" w:firstLine="0"/>
        <w:jc w:val="both"/>
        <w:rPr>
          <w:b w:val="0"/>
          <w:sz w:val="22"/>
          <w:szCs w:val="22"/>
          <w:vertAlign w:val="baseline"/>
        </w:rPr>
      </w:pPr>
      <w:r w:rsidDel="00000000" w:rsidR="00000000" w:rsidRPr="00000000">
        <w:rPr>
          <w:b w:val="1"/>
          <w:sz w:val="22"/>
          <w:szCs w:val="22"/>
          <w:u w:val="single"/>
          <w:vertAlign w:val="baseline"/>
          <w:rtl w:val="0"/>
        </w:rPr>
        <w:t xml:space="preserve">Geographic Segmentation</w:t>
      </w:r>
      <w:r w:rsidDel="00000000" w:rsidR="00000000" w:rsidRPr="00000000">
        <w:rPr>
          <w:b w:val="1"/>
          <w:sz w:val="22"/>
          <w:szCs w:val="22"/>
          <w:vertAlign w:val="baseline"/>
          <w:rtl w:val="0"/>
        </w:rPr>
        <w:t xml:space="preserve">:</w:t>
      </w:r>
      <w:r w:rsidDel="00000000" w:rsidR="00000000" w:rsidRPr="00000000">
        <w:rPr>
          <w:sz w:val="22"/>
          <w:szCs w:val="22"/>
          <w:vertAlign w:val="baseline"/>
          <w:rtl w:val="0"/>
        </w:rPr>
        <w:t xml:space="preserve"> The local market in South Africa and International markets are segmented according to Geographic criteria like nations, states, regions, countries, towns and cities, rural areas and urban areas. Geo-cluster approach combines demographic data with geographic data to create a more accurate profile of specific petroleum product requirements. A Geographic base allows us to segment a market that is spread over a large geographic area into sub-markets that cover smaller geographic areas. Geographic segmentation usually involves dividing up geographic markets by using existing political boundaries, natural climatic zones, or population boundaries. Geographic location is equally as feasible as company size. It tells a company a lot about culture and communication requirements. For example, a company would adopt a different bidding strategy with an Asian customer than with an African customer. Geographic location also relates to culture, language and business attitudes. For example, Middle East, European, North American, South American and Asian companies will all have different sets of business standards and communication requirements.</w:t>
      </w: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6">
      <w:pPr>
        <w:rPr>
          <w:sz w:val="22"/>
          <w:szCs w:val="22"/>
          <w:vertAlign w:val="baseline"/>
        </w:rPr>
      </w:pPr>
      <w:r w:rsidDel="00000000" w:rsidR="00000000" w:rsidRPr="00000000">
        <w:rPr>
          <w:b w:val="1"/>
          <w:sz w:val="22"/>
          <w:szCs w:val="22"/>
          <w:vertAlign w:val="baseline"/>
          <w:rtl w:val="0"/>
        </w:rPr>
        <w:t xml:space="preserve">Advantages:</w:t>
      </w:r>
      <w:r w:rsidDel="00000000" w:rsidR="00000000" w:rsidRPr="00000000">
        <w:rPr>
          <w:sz w:val="22"/>
          <w:szCs w:val="22"/>
          <w:vertAlign w:val="baseline"/>
          <w:rtl w:val="0"/>
        </w:rPr>
        <w:t xml:space="preserve">-</w:t>
      </w:r>
    </w:p>
    <w:p w:rsidR="00000000" w:rsidDel="00000000" w:rsidP="00000000" w:rsidRDefault="00000000" w:rsidRPr="00000000" w14:paraId="0000004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49">
      <w:pPr>
        <w:numPr>
          <w:ilvl w:val="0"/>
          <w:numId w:val="1"/>
        </w:numPr>
        <w:tabs>
          <w:tab w:val="left" w:leader="none" w:pos="760"/>
        </w:tabs>
        <w:spacing w:line="236" w:lineRule="auto"/>
        <w:ind w:left="760" w:hanging="714"/>
        <w:rPr>
          <w:sz w:val="22"/>
          <w:szCs w:val="22"/>
          <w:vertAlign w:val="baseline"/>
        </w:rPr>
      </w:pPr>
      <w:r w:rsidDel="00000000" w:rsidR="00000000" w:rsidRPr="00000000">
        <w:rPr>
          <w:sz w:val="22"/>
          <w:szCs w:val="22"/>
          <w:vertAlign w:val="baseline"/>
          <w:rtl w:val="0"/>
        </w:rPr>
        <w:t xml:space="preserve">Geographic Segmentation is very simple and clear and thus can be easily understood by all members of the company.</w:t>
      </w:r>
    </w:p>
    <w:p w:rsidR="00000000" w:rsidDel="00000000" w:rsidP="00000000" w:rsidRDefault="00000000" w:rsidRPr="00000000" w14:paraId="0000004A">
      <w:pPr>
        <w:rPr>
          <w:sz w:val="22"/>
          <w:szCs w:val="22"/>
          <w:vertAlign w:val="baseline"/>
        </w:rPr>
      </w:pPr>
      <w:r w:rsidDel="00000000" w:rsidR="00000000" w:rsidRPr="00000000">
        <w:rPr>
          <w:rtl w:val="0"/>
        </w:rPr>
      </w:r>
    </w:p>
    <w:p w:rsidR="00000000" w:rsidDel="00000000" w:rsidP="00000000" w:rsidRDefault="00000000" w:rsidRPr="00000000" w14:paraId="0000004B">
      <w:pPr>
        <w:numPr>
          <w:ilvl w:val="0"/>
          <w:numId w:val="1"/>
        </w:numPr>
        <w:tabs>
          <w:tab w:val="left" w:leader="none" w:pos="760"/>
        </w:tabs>
        <w:ind w:left="760" w:hanging="714"/>
        <w:rPr>
          <w:sz w:val="22"/>
          <w:szCs w:val="22"/>
          <w:vertAlign w:val="baseline"/>
        </w:rPr>
      </w:pPr>
      <w:r w:rsidDel="00000000" w:rsidR="00000000" w:rsidRPr="00000000">
        <w:rPr>
          <w:sz w:val="22"/>
          <w:szCs w:val="22"/>
          <w:vertAlign w:val="baseline"/>
          <w:rtl w:val="0"/>
        </w:rPr>
        <w:t xml:space="preserve">Targeting the international and local market is very easy.</w:t>
      </w:r>
    </w:p>
    <w:p w:rsidR="00000000" w:rsidDel="00000000" w:rsidP="00000000" w:rsidRDefault="00000000" w:rsidRPr="00000000" w14:paraId="0000004C">
      <w:pPr>
        <w:rPr>
          <w:sz w:val="22"/>
          <w:szCs w:val="22"/>
          <w:vertAlign w:val="baseline"/>
        </w:rPr>
      </w:pPr>
      <w:r w:rsidDel="00000000" w:rsidR="00000000" w:rsidRPr="00000000">
        <w:rPr>
          <w:rtl w:val="0"/>
        </w:rPr>
      </w:r>
    </w:p>
    <w:p w:rsidR="00000000" w:rsidDel="00000000" w:rsidP="00000000" w:rsidRDefault="00000000" w:rsidRPr="00000000" w14:paraId="0000004D">
      <w:pPr>
        <w:numPr>
          <w:ilvl w:val="0"/>
          <w:numId w:val="1"/>
        </w:numPr>
        <w:tabs>
          <w:tab w:val="left" w:leader="none" w:pos="760"/>
        </w:tabs>
        <w:ind w:left="760" w:hanging="714"/>
        <w:rPr>
          <w:sz w:val="22"/>
          <w:szCs w:val="22"/>
          <w:vertAlign w:val="baseline"/>
        </w:rPr>
      </w:pPr>
      <w:r w:rsidDel="00000000" w:rsidR="00000000" w:rsidRPr="00000000">
        <w:rPr>
          <w:sz w:val="22"/>
          <w:szCs w:val="22"/>
          <w:vertAlign w:val="baseline"/>
          <w:rtl w:val="0"/>
        </w:rPr>
        <w:t xml:space="preserve">Boundaries for the segment are easily defined</w:t>
      </w:r>
    </w:p>
    <w:p w:rsidR="00000000" w:rsidDel="00000000" w:rsidP="00000000" w:rsidRDefault="00000000" w:rsidRPr="00000000" w14:paraId="0000004E">
      <w:pPr>
        <w:rPr>
          <w:sz w:val="22"/>
          <w:szCs w:val="22"/>
          <w:vertAlign w:val="baseline"/>
        </w:rPr>
      </w:pPr>
      <w:r w:rsidDel="00000000" w:rsidR="00000000" w:rsidRPr="00000000">
        <w:rPr>
          <w:rtl w:val="0"/>
        </w:rPr>
      </w:r>
    </w:p>
    <w:p w:rsidR="00000000" w:rsidDel="00000000" w:rsidP="00000000" w:rsidRDefault="00000000" w:rsidRPr="00000000" w14:paraId="0000004F">
      <w:pPr>
        <w:numPr>
          <w:ilvl w:val="0"/>
          <w:numId w:val="1"/>
        </w:numPr>
        <w:tabs>
          <w:tab w:val="left" w:leader="none" w:pos="760"/>
        </w:tabs>
        <w:ind w:left="760" w:hanging="714"/>
        <w:rPr>
          <w:sz w:val="22"/>
          <w:szCs w:val="22"/>
          <w:vertAlign w:val="baseline"/>
        </w:rPr>
      </w:pPr>
      <w:r w:rsidDel="00000000" w:rsidR="00000000" w:rsidRPr="00000000">
        <w:rPr>
          <w:sz w:val="22"/>
          <w:szCs w:val="22"/>
          <w:vertAlign w:val="baseline"/>
          <w:rtl w:val="0"/>
        </w:rPr>
        <w:t xml:space="preserve">The danger of segments changing over time and those changes not being detected are minimal.</w:t>
      </w:r>
    </w:p>
    <w:p w:rsidR="00000000" w:rsidDel="00000000" w:rsidP="00000000" w:rsidRDefault="00000000" w:rsidRPr="00000000" w14:paraId="00000050">
      <w:pPr>
        <w:rPr>
          <w:sz w:val="22"/>
          <w:szCs w:val="22"/>
          <w:vertAlign w:val="baseline"/>
        </w:rPr>
      </w:pPr>
      <w:r w:rsidDel="00000000" w:rsidR="00000000" w:rsidRPr="00000000">
        <w:rPr>
          <w:rtl w:val="0"/>
        </w:rPr>
      </w:r>
    </w:p>
    <w:p w:rsidR="00000000" w:rsidDel="00000000" w:rsidP="00000000" w:rsidRDefault="00000000" w:rsidRPr="00000000" w14:paraId="00000051">
      <w:pPr>
        <w:numPr>
          <w:ilvl w:val="0"/>
          <w:numId w:val="1"/>
        </w:numPr>
        <w:tabs>
          <w:tab w:val="left" w:leader="none" w:pos="760"/>
        </w:tabs>
        <w:ind w:left="760" w:hanging="714"/>
        <w:rPr>
          <w:sz w:val="22"/>
          <w:szCs w:val="22"/>
          <w:vertAlign w:val="baseline"/>
        </w:rPr>
      </w:pPr>
      <w:r w:rsidDel="00000000" w:rsidR="00000000" w:rsidRPr="00000000">
        <w:rPr>
          <w:sz w:val="22"/>
          <w:szCs w:val="22"/>
          <w:vertAlign w:val="baseline"/>
          <w:rtl w:val="0"/>
        </w:rPr>
        <w:t xml:space="preserve">Geographic target markets can very easily be monitored in their development.</w:t>
      </w:r>
    </w:p>
    <w:p w:rsidR="00000000" w:rsidDel="00000000" w:rsidP="00000000" w:rsidRDefault="00000000" w:rsidRPr="00000000" w14:paraId="00000052">
      <w:pPr>
        <w:rPr>
          <w:sz w:val="22"/>
          <w:szCs w:val="22"/>
          <w:vertAlign w:val="baseline"/>
        </w:rPr>
      </w:pPr>
      <w:r w:rsidDel="00000000" w:rsidR="00000000" w:rsidRPr="00000000">
        <w:rPr>
          <w:rtl w:val="0"/>
        </w:rPr>
      </w:r>
    </w:p>
    <w:p w:rsidR="00000000" w:rsidDel="00000000" w:rsidP="00000000" w:rsidRDefault="00000000" w:rsidRPr="00000000" w14:paraId="00000053">
      <w:pPr>
        <w:numPr>
          <w:ilvl w:val="0"/>
          <w:numId w:val="1"/>
        </w:numPr>
        <w:tabs>
          <w:tab w:val="left" w:leader="none" w:pos="760"/>
        </w:tabs>
        <w:ind w:left="760" w:hanging="714"/>
        <w:rPr>
          <w:sz w:val="22"/>
          <w:szCs w:val="22"/>
          <w:vertAlign w:val="baseline"/>
        </w:rPr>
      </w:pPr>
      <w:r w:rsidDel="00000000" w:rsidR="00000000" w:rsidRPr="00000000">
        <w:rPr>
          <w:sz w:val="22"/>
          <w:szCs w:val="22"/>
          <w:vertAlign w:val="baseline"/>
          <w:rtl w:val="0"/>
        </w:rPr>
        <w:t xml:space="preserve">No advance expertise in data analysis is needed.</w:t>
      </w:r>
    </w:p>
    <w:p w:rsidR="00000000" w:rsidDel="00000000" w:rsidP="00000000" w:rsidRDefault="00000000" w:rsidRPr="00000000" w14:paraId="0000005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5">
      <w:pPr>
        <w:rPr>
          <w:b w:val="0"/>
          <w:sz w:val="22"/>
          <w:szCs w:val="22"/>
          <w:vertAlign w:val="baseline"/>
        </w:rPr>
      </w:pPr>
      <w:r w:rsidDel="00000000" w:rsidR="00000000" w:rsidRPr="00000000">
        <w:rPr>
          <w:b w:val="1"/>
          <w:sz w:val="22"/>
          <w:szCs w:val="22"/>
          <w:vertAlign w:val="baseline"/>
          <w:rtl w:val="0"/>
        </w:rPr>
        <w:t xml:space="preserve">Disadvantages: -</w:t>
      </w: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7">
      <w:pPr>
        <w:numPr>
          <w:ilvl w:val="0"/>
          <w:numId w:val="2"/>
        </w:numPr>
        <w:tabs>
          <w:tab w:val="left" w:leader="none" w:pos="820"/>
        </w:tabs>
        <w:spacing w:line="236" w:lineRule="auto"/>
        <w:ind w:left="820" w:hanging="714"/>
        <w:rPr>
          <w:sz w:val="22"/>
          <w:szCs w:val="22"/>
          <w:vertAlign w:val="baseline"/>
        </w:rPr>
      </w:pPr>
      <w:r w:rsidDel="00000000" w:rsidR="00000000" w:rsidRPr="00000000">
        <w:rPr>
          <w:sz w:val="22"/>
          <w:szCs w:val="22"/>
          <w:vertAlign w:val="baseline"/>
          <w:rtl w:val="0"/>
        </w:rPr>
        <w:t xml:space="preserve">It is very rigid in its application, only those within the defined target area will be targeted and this could lead to a large proportion of potential customers not being targeted.</w:t>
      </w:r>
    </w:p>
    <w:p w:rsidR="00000000" w:rsidDel="00000000" w:rsidP="00000000" w:rsidRDefault="00000000" w:rsidRPr="00000000" w14:paraId="00000058">
      <w:pPr>
        <w:rPr>
          <w:sz w:val="22"/>
          <w:szCs w:val="22"/>
          <w:vertAlign w:val="baseline"/>
        </w:rPr>
      </w:pPr>
      <w:r w:rsidDel="00000000" w:rsidR="00000000" w:rsidRPr="00000000">
        <w:rPr>
          <w:rtl w:val="0"/>
        </w:rPr>
      </w:r>
    </w:p>
    <w:p w:rsidR="00000000" w:rsidDel="00000000" w:rsidP="00000000" w:rsidRDefault="00000000" w:rsidRPr="00000000" w14:paraId="00000059">
      <w:pPr>
        <w:numPr>
          <w:ilvl w:val="0"/>
          <w:numId w:val="2"/>
        </w:numPr>
        <w:tabs>
          <w:tab w:val="left" w:leader="none" w:pos="820"/>
        </w:tabs>
        <w:spacing w:line="256" w:lineRule="auto"/>
        <w:ind w:left="820" w:hanging="714"/>
        <w:jc w:val="both"/>
        <w:rPr>
          <w:sz w:val="22"/>
          <w:szCs w:val="22"/>
          <w:vertAlign w:val="baseline"/>
        </w:rPr>
      </w:pPr>
      <w:r w:rsidDel="00000000" w:rsidR="00000000" w:rsidRPr="00000000">
        <w:rPr>
          <w:sz w:val="22"/>
          <w:szCs w:val="22"/>
          <w:vertAlign w:val="baseline"/>
          <w:rtl w:val="0"/>
        </w:rPr>
        <w:t xml:space="preserve">By grouping the market geographically this may also lead to smaller individual segments within the same geographical area, which need to be targeted separately from one another being combined and not targeted correctly.</w:t>
      </w:r>
    </w:p>
    <w:p w:rsidR="00000000" w:rsidDel="00000000" w:rsidP="00000000" w:rsidRDefault="00000000" w:rsidRPr="00000000" w14:paraId="0000005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B">
      <w:pPr>
        <w:numPr>
          <w:ilvl w:val="0"/>
          <w:numId w:val="3"/>
        </w:numPr>
        <w:tabs>
          <w:tab w:val="left" w:leader="none" w:pos="260"/>
        </w:tabs>
        <w:ind w:left="260" w:hanging="260"/>
        <w:rPr>
          <w:b w:val="0"/>
          <w:sz w:val="22"/>
          <w:szCs w:val="22"/>
          <w:vertAlign w:val="baseline"/>
        </w:rPr>
      </w:pPr>
      <w:r w:rsidDel="00000000" w:rsidR="00000000" w:rsidRPr="00000000">
        <w:rPr>
          <w:b w:val="1"/>
          <w:sz w:val="22"/>
          <w:szCs w:val="22"/>
          <w:u w:val="single"/>
          <w:vertAlign w:val="baseline"/>
          <w:rtl w:val="0"/>
        </w:rPr>
        <w:t xml:space="preserve">Demographic Segmentation</w:t>
      </w:r>
      <w:r w:rsidDel="00000000" w:rsidR="00000000" w:rsidRPr="00000000">
        <w:rPr>
          <w:b w:val="1"/>
          <w:sz w:val="22"/>
          <w:szCs w:val="22"/>
          <w:vertAlign w:val="baseline"/>
          <w:rtl w:val="0"/>
        </w:rPr>
        <w:t xml:space="preserve">:</w:t>
      </w:r>
      <w:r w:rsidDel="00000000" w:rsidR="00000000" w:rsidRPr="00000000">
        <w:rPr>
          <w:sz w:val="22"/>
          <w:szCs w:val="22"/>
          <w:vertAlign w:val="baseline"/>
          <w:rtl w:val="0"/>
        </w:rPr>
        <w:t xml:space="preserve"> Demographic segmentation consists of dividing the market into groups</w:t>
      </w: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D">
      <w:pPr>
        <w:spacing w:line="220" w:lineRule="auto"/>
        <w:jc w:val="both"/>
        <w:rPr>
          <w:sz w:val="22"/>
          <w:szCs w:val="22"/>
          <w:vertAlign w:val="baseline"/>
        </w:rPr>
      </w:pPr>
      <w:r w:rsidDel="00000000" w:rsidR="00000000" w:rsidRPr="00000000">
        <w:rPr>
          <w:sz w:val="22"/>
          <w:szCs w:val="22"/>
          <w:vertAlign w:val="baseline"/>
          <w:rtl w:val="0"/>
        </w:rPr>
        <w:t xml:space="preserve">based on variables such as Type of industry, size, geographic location, corporate culture, stage of development, producer/ intermediary, purchasing procedure, performance</w:t>
      </w:r>
      <w:r w:rsidDel="00000000" w:rsidR="00000000" w:rsidRPr="00000000">
        <w:rPr>
          <w:rFonts w:ascii="Book Antiqua" w:cs="Book Antiqua" w:eastAsia="Book Antiqua" w:hAnsi="Book Antiqua"/>
          <w:sz w:val="22"/>
          <w:szCs w:val="22"/>
          <w:vertAlign w:val="baseline"/>
          <w:rtl w:val="0"/>
        </w:rPr>
        <w:t xml:space="preserve"> requirements, volume</w:t>
      </w:r>
      <w:r w:rsidDel="00000000" w:rsidR="00000000" w:rsidRPr="00000000">
        <w:rPr>
          <w:sz w:val="22"/>
          <w:szCs w:val="22"/>
          <w:vertAlign w:val="baseline"/>
          <w:rtl w:val="0"/>
        </w:rPr>
        <w:t xml:space="preserve"> and</w:t>
      </w:r>
    </w:p>
    <w:p w:rsidR="00000000" w:rsidDel="00000000" w:rsidP="00000000" w:rsidRDefault="00000000" w:rsidRPr="00000000" w14:paraId="0000005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5F">
      <w:pPr>
        <w:spacing w:line="225" w:lineRule="auto"/>
        <w:jc w:val="both"/>
        <w:rPr>
          <w:sz w:val="22"/>
          <w:szCs w:val="22"/>
          <w:vertAlign w:val="baseline"/>
        </w:rPr>
      </w:pPr>
      <w:r w:rsidDel="00000000" w:rsidR="00000000" w:rsidRPr="00000000">
        <w:rPr>
          <w:sz w:val="22"/>
          <w:szCs w:val="22"/>
          <w:vertAlign w:val="baseline"/>
          <w:rtl w:val="0"/>
        </w:rPr>
        <w:t xml:space="preserve">frequency of purchase, etc. As one might expect, demographic segmentation variables are amongst the most popular bases for segmenting customer groups. This is partly because customer wants are closely linked to variables such as their credit worthiness, willingness to purchase the petroleum product, etc.</w:t>
      </w:r>
    </w:p>
    <w:p w:rsidR="00000000" w:rsidDel="00000000" w:rsidP="00000000" w:rsidRDefault="00000000" w:rsidRPr="00000000" w14:paraId="00000060">
      <w:pPr>
        <w:rPr>
          <w:rFonts w:ascii="Times New Roman" w:cs="Times New Roman" w:eastAsia="Times New Roman" w:hAnsi="Times New Roman"/>
          <w:vertAlign w:val="baseline"/>
        </w:rPr>
        <w:sectPr>
          <w:type w:val="nextPage"/>
          <w:pgSz w:h="15840" w:w="12240" w:orient="portrait"/>
          <w:pgMar w:bottom="1440" w:top="1440" w:left="14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-609599</wp:posOffset>
                </wp:positionH>
                <wp:positionV relativeFrom="paragraph">
                  <wp:posOffset>977900</wp:posOffset>
                </wp:positionV>
                <wp:extent cx="0" cy="12700"/>
                <wp:effectExtent b="0" l="0" r="0" t="0"/>
                <wp:wrapNone/>
                <wp:docPr id="11"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-609599</wp:posOffset>
                </wp:positionH>
                <wp:positionV relativeFrom="paragraph">
                  <wp:posOffset>977900</wp:posOffset>
                </wp:positionV>
                <wp:extent cx="0" cy="12700"/>
                <wp:effectExtent b="0" l="0" r="0" t="0"/>
                <wp:wrapNone/>
                <wp:docPr id="11" name="image13.png"/>
                <a:graphic>
                  <a:graphicData uri="http://schemas.openxmlformats.org/drawingml/2006/picture">
                    <pic:pic>
                      <pic:nvPicPr>
                        <pic:cNvPr id="0" name="image13.png"/>
                        <pic:cNvPicPr preferRelativeResize="0"/>
                      </pic:nvPicPr>
                      <pic:blipFill>
                        <a:blip r:embed="rId27"/>
                        <a:srcRect/>
                        <a:stretch>
                          <a:fillRect/>
                        </a:stretch>
                      </pic:blipFill>
                      <pic:spPr>
                        <a:xfrm>
                          <a:off x="0" y="0"/>
                          <a:ext cx="0" cy="12700"/>
                        </a:xfrm>
                        <a:prstGeom prst="rect"/>
                        <a:ln/>
                      </pic:spPr>
                    </pic:pic>
                  </a:graphicData>
                </a:graphic>
              </wp:anchor>
            </w:drawing>
          </mc:Fallback>
        </mc:AlternateContent>
      </w:r>
    </w:p>
    <w:bookmarkStart w:colFirst="0" w:colLast="0" w:name="bookmark=id.2et92p0" w:id="4"/>
    <w:bookmarkEnd w:id="4"/>
    <w:p w:rsidR="00000000" w:rsidDel="00000000" w:rsidP="00000000" w:rsidRDefault="00000000" w:rsidRPr="00000000" w14:paraId="00000061">
      <w:pPr>
        <w:rPr>
          <w:b w:val="0"/>
          <w:sz w:val="22"/>
          <w:szCs w:val="22"/>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12"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12" name="image14.png"/>
                <a:graphic>
                  <a:graphicData uri="http://schemas.openxmlformats.org/drawingml/2006/picture">
                    <pic:pic>
                      <pic:nvPicPr>
                        <pic:cNvPr id="0" name="image14.png"/>
                        <pic:cNvPicPr preferRelativeResize="0"/>
                      </pic:nvPicPr>
                      <pic:blipFill>
                        <a:blip r:embed="rId28"/>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19"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19" name="image21.png"/>
                <a:graphic>
                  <a:graphicData uri="http://schemas.openxmlformats.org/drawingml/2006/picture">
                    <pic:pic>
                      <pic:nvPicPr>
                        <pic:cNvPr id="0" name="image21.png"/>
                        <pic:cNvPicPr preferRelativeResize="0"/>
                      </pic:nvPicPr>
                      <pic:blipFill>
                        <a:blip r:embed="rId29"/>
                        <a:srcRect/>
                        <a:stretch>
                          <a:fillRect/>
                        </a:stretch>
                      </pic:blipFill>
                      <pic:spPr>
                        <a:xfrm>
                          <a:off x="0" y="0"/>
                          <a:ext cx="0" cy="945007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20"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20" name="image22.png"/>
                <a:graphic>
                  <a:graphicData uri="http://schemas.openxmlformats.org/drawingml/2006/picture">
                    <pic:pic>
                      <pic:nvPicPr>
                        <pic:cNvPr id="0" name="image22.png"/>
                        <pic:cNvPicPr preferRelativeResize="0"/>
                      </pic:nvPicPr>
                      <pic:blipFill>
                        <a:blip r:embed="rId30"/>
                        <a:srcRect/>
                        <a:stretch>
                          <a:fillRect/>
                        </a:stretch>
                      </pic:blipFill>
                      <pic:spPr>
                        <a:xfrm>
                          <a:off x="0" y="0"/>
                          <a:ext cx="0" cy="9450070"/>
                        </a:xfrm>
                        <a:prstGeom prst="rect"/>
                        <a:ln/>
                      </pic:spPr>
                    </pic:pic>
                  </a:graphicData>
                </a:graphic>
              </wp:anchor>
            </w:drawing>
          </mc:Fallback>
        </mc:AlternateContent>
      </w:r>
      <w:r w:rsidDel="00000000" w:rsidR="00000000" w:rsidRPr="00000000">
        <w:rPr>
          <w:b w:val="1"/>
          <w:sz w:val="22"/>
          <w:szCs w:val="22"/>
          <w:vertAlign w:val="baseline"/>
          <w:rtl w:val="0"/>
        </w:rPr>
        <w:t xml:space="preserve">Advantages: -</w:t>
      </w: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3">
      <w:pPr>
        <w:numPr>
          <w:ilvl w:val="0"/>
          <w:numId w:val="4"/>
        </w:numPr>
        <w:tabs>
          <w:tab w:val="left" w:leader="none" w:pos="1080"/>
        </w:tabs>
        <w:spacing w:line="236" w:lineRule="auto"/>
        <w:ind w:left="1080" w:hanging="720"/>
        <w:rPr>
          <w:rFonts w:ascii="Arial" w:cs="Arial" w:eastAsia="Arial" w:hAnsi="Arial"/>
          <w:vertAlign w:val="baseline"/>
        </w:rPr>
      </w:pPr>
      <w:r w:rsidDel="00000000" w:rsidR="00000000" w:rsidRPr="00000000">
        <w:rPr>
          <w:sz w:val="22"/>
          <w:szCs w:val="22"/>
          <w:vertAlign w:val="baseline"/>
          <w:rtl w:val="0"/>
        </w:rPr>
        <w:t xml:space="preserve">Our business can identify the wants of our customers with ease when using demographic factors.</w:t>
      </w:r>
      <w:r w:rsidDel="00000000" w:rsidR="00000000" w:rsidRPr="00000000">
        <w:rPr>
          <w:rtl w:val="0"/>
        </w:rPr>
      </w:r>
    </w:p>
    <w:p w:rsidR="00000000" w:rsidDel="00000000" w:rsidP="00000000" w:rsidRDefault="00000000" w:rsidRPr="00000000" w14:paraId="0000006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5">
      <w:pPr>
        <w:numPr>
          <w:ilvl w:val="0"/>
          <w:numId w:val="4"/>
        </w:numPr>
        <w:tabs>
          <w:tab w:val="left" w:leader="none" w:pos="1080"/>
        </w:tabs>
        <w:spacing w:line="236" w:lineRule="auto"/>
        <w:ind w:left="1080" w:hanging="720"/>
        <w:rPr>
          <w:rFonts w:ascii="Arial" w:cs="Arial" w:eastAsia="Arial" w:hAnsi="Arial"/>
          <w:vertAlign w:val="baseline"/>
        </w:rPr>
      </w:pPr>
      <w:r w:rsidDel="00000000" w:rsidR="00000000" w:rsidRPr="00000000">
        <w:rPr>
          <w:sz w:val="22"/>
          <w:szCs w:val="22"/>
          <w:vertAlign w:val="baseline"/>
          <w:rtl w:val="0"/>
        </w:rPr>
        <w:t xml:space="preserve">Information gathered from demographic segmentation variables are very much easier to measure and obtain.</w:t>
      </w:r>
      <w:r w:rsidDel="00000000" w:rsidR="00000000" w:rsidRPr="00000000">
        <w:rPr>
          <w:rtl w:val="0"/>
        </w:rPr>
      </w:r>
    </w:p>
    <w:p w:rsidR="00000000" w:rsidDel="00000000" w:rsidP="00000000" w:rsidRDefault="00000000" w:rsidRPr="00000000" w14:paraId="0000006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7">
      <w:pPr>
        <w:numPr>
          <w:ilvl w:val="0"/>
          <w:numId w:val="4"/>
        </w:numPr>
        <w:tabs>
          <w:tab w:val="left" w:leader="none" w:pos="1080"/>
        </w:tabs>
        <w:spacing w:line="253" w:lineRule="auto"/>
        <w:ind w:left="1080" w:hanging="720"/>
        <w:jc w:val="both"/>
        <w:rPr>
          <w:rFonts w:ascii="Arial" w:cs="Arial" w:eastAsia="Arial" w:hAnsi="Arial"/>
          <w:vertAlign w:val="baseline"/>
        </w:rPr>
      </w:pPr>
      <w:r w:rsidDel="00000000" w:rsidR="00000000" w:rsidRPr="00000000">
        <w:rPr>
          <w:sz w:val="22"/>
          <w:szCs w:val="22"/>
          <w:vertAlign w:val="baseline"/>
          <w:rtl w:val="0"/>
        </w:rPr>
        <w:t xml:space="preserve">The market is driven by strong competition and demographic segmentation makes it easier to pinpoint what products and services to target to whom and what type of advertising/promotion to use.</w:t>
      </w:r>
      <w:r w:rsidDel="00000000" w:rsidR="00000000" w:rsidRPr="00000000">
        <w:rPr>
          <w:rtl w:val="0"/>
        </w:rPr>
      </w:r>
    </w:p>
    <w:p w:rsidR="00000000" w:rsidDel="00000000" w:rsidP="00000000" w:rsidRDefault="00000000" w:rsidRPr="00000000" w14:paraId="0000006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9">
      <w:pPr>
        <w:numPr>
          <w:ilvl w:val="0"/>
          <w:numId w:val="4"/>
        </w:numPr>
        <w:tabs>
          <w:tab w:val="left" w:leader="none" w:pos="1080"/>
        </w:tabs>
        <w:ind w:left="1080" w:hanging="720"/>
        <w:rPr>
          <w:rFonts w:ascii="Arial" w:cs="Arial" w:eastAsia="Arial" w:hAnsi="Arial"/>
          <w:vertAlign w:val="baseline"/>
        </w:rPr>
      </w:pPr>
      <w:r w:rsidDel="00000000" w:rsidR="00000000" w:rsidRPr="00000000">
        <w:rPr>
          <w:sz w:val="22"/>
          <w:szCs w:val="22"/>
          <w:vertAlign w:val="baseline"/>
          <w:rtl w:val="0"/>
        </w:rPr>
        <w:t xml:space="preserve">The business will get to know its customers a lot better with demographic segmentation.</w:t>
      </w: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B">
      <w:pPr>
        <w:rPr>
          <w:b w:val="0"/>
          <w:sz w:val="22"/>
          <w:szCs w:val="22"/>
          <w:vertAlign w:val="baseline"/>
        </w:rPr>
      </w:pPr>
      <w:r w:rsidDel="00000000" w:rsidR="00000000" w:rsidRPr="00000000">
        <w:rPr>
          <w:b w:val="1"/>
          <w:sz w:val="22"/>
          <w:szCs w:val="22"/>
          <w:vertAlign w:val="baseline"/>
          <w:rtl w:val="0"/>
        </w:rPr>
        <w:t xml:space="preserve">Disadvantages: -</w:t>
      </w: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6D">
      <w:pPr>
        <w:numPr>
          <w:ilvl w:val="1"/>
          <w:numId w:val="6"/>
        </w:numPr>
        <w:tabs>
          <w:tab w:val="left" w:leader="none" w:pos="1080"/>
        </w:tabs>
        <w:spacing w:line="261" w:lineRule="auto"/>
        <w:ind w:left="1080" w:hanging="720"/>
        <w:jc w:val="both"/>
        <w:rPr>
          <w:rFonts w:ascii="Arial" w:cs="Arial" w:eastAsia="Arial" w:hAnsi="Arial"/>
          <w:vertAlign w:val="baseline"/>
        </w:rPr>
      </w:pPr>
      <w:r w:rsidDel="00000000" w:rsidR="00000000" w:rsidRPr="00000000">
        <w:rPr>
          <w:sz w:val="22"/>
          <w:szCs w:val="22"/>
          <w:vertAlign w:val="baseline"/>
          <w:rtl w:val="0"/>
        </w:rPr>
        <w:t xml:space="preserve">As with any kind of market segmentation, multiple segmentation can be costly and time consuming. Demographic segmentation may lead to the proliferation of products and, if the business narrowly markets a product, this could reduce the development of broad-brand equity.</w:t>
      </w:r>
      <w:r w:rsidDel="00000000" w:rsidR="00000000" w:rsidRPr="00000000">
        <w:rPr>
          <w:rtl w:val="0"/>
        </w:rPr>
      </w:r>
    </w:p>
    <w:p w:rsidR="00000000" w:rsidDel="00000000" w:rsidP="00000000" w:rsidRDefault="00000000" w:rsidRPr="00000000" w14:paraId="0000006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numPr>
          <w:ilvl w:val="1"/>
          <w:numId w:val="6"/>
        </w:numPr>
        <w:tabs>
          <w:tab w:val="left" w:leader="none" w:pos="1080"/>
        </w:tabs>
        <w:ind w:left="1080" w:hanging="720"/>
        <w:rPr>
          <w:rFonts w:ascii="Arial" w:cs="Arial" w:eastAsia="Arial" w:hAnsi="Arial"/>
          <w:vertAlign w:val="baseline"/>
        </w:rPr>
      </w:pPr>
      <w:r w:rsidDel="00000000" w:rsidR="00000000" w:rsidRPr="00000000">
        <w:rPr>
          <w:sz w:val="22"/>
          <w:szCs w:val="22"/>
          <w:vertAlign w:val="baseline"/>
          <w:rtl w:val="0"/>
        </w:rPr>
        <w:t xml:space="preserve">If market research is flawed, the campaign could be targeting the wrong people.</w:t>
      </w:r>
      <w:r w:rsidDel="00000000" w:rsidR="00000000" w:rsidRPr="00000000">
        <w:rPr>
          <w:rtl w:val="0"/>
        </w:rPr>
      </w:r>
    </w:p>
    <w:p w:rsidR="00000000" w:rsidDel="00000000" w:rsidP="00000000" w:rsidRDefault="00000000" w:rsidRPr="00000000" w14:paraId="0000007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numPr>
          <w:ilvl w:val="0"/>
          <w:numId w:val="8"/>
        </w:numPr>
        <w:tabs>
          <w:tab w:val="left" w:leader="none" w:pos="221"/>
        </w:tabs>
        <w:spacing w:line="272" w:lineRule="auto"/>
        <w:ind w:left="0" w:firstLine="0"/>
        <w:jc w:val="both"/>
        <w:rPr>
          <w:b w:val="0"/>
          <w:sz w:val="22"/>
          <w:szCs w:val="22"/>
          <w:vertAlign w:val="baseline"/>
        </w:rPr>
      </w:pPr>
      <w:r w:rsidDel="00000000" w:rsidR="00000000" w:rsidRPr="00000000">
        <w:rPr>
          <w:b w:val="1"/>
          <w:sz w:val="22"/>
          <w:szCs w:val="22"/>
          <w:u w:val="single"/>
          <w:vertAlign w:val="baseline"/>
          <w:rtl w:val="0"/>
        </w:rPr>
        <w:t xml:space="preserve">Psychographic Segmentation</w:t>
      </w:r>
      <w:r w:rsidDel="00000000" w:rsidR="00000000" w:rsidRPr="00000000">
        <w:rPr>
          <w:b w:val="1"/>
          <w:sz w:val="22"/>
          <w:szCs w:val="22"/>
          <w:vertAlign w:val="baseline"/>
          <w:rtl w:val="0"/>
        </w:rPr>
        <w:t xml:space="preserve">:</w:t>
      </w:r>
      <w:r w:rsidDel="00000000" w:rsidR="00000000" w:rsidRPr="00000000">
        <w:rPr>
          <w:sz w:val="22"/>
          <w:szCs w:val="22"/>
          <w:vertAlign w:val="baseline"/>
          <w:rtl w:val="0"/>
        </w:rPr>
        <w:t xml:space="preserve"> Psychographic segmentation, or behavioural segmentation, is a method of dividing markets on the bases of the psychology and lifestyle habits of customers. It is the </w:t>
      </w:r>
      <w:r w:rsidDel="00000000" w:rsidR="00000000" w:rsidRPr="00000000">
        <w:rPr>
          <w:rtl w:val="0"/>
        </w:rPr>
      </w:r>
    </w:p>
    <w:p w:rsidR="00000000" w:rsidDel="00000000" w:rsidP="00000000" w:rsidRDefault="00000000" w:rsidRPr="00000000" w14:paraId="00000072">
      <w:pPr>
        <w:numPr>
          <w:ilvl w:val="0"/>
          <w:numId w:val="8"/>
        </w:numPr>
        <w:tabs>
          <w:tab w:val="left" w:leader="none" w:pos="221"/>
        </w:tabs>
        <w:spacing w:line="272" w:lineRule="auto"/>
        <w:ind w:left="0" w:firstLine="0"/>
        <w:jc w:val="both"/>
        <w:rPr>
          <w:b w:val="0"/>
          <w:sz w:val="22"/>
          <w:szCs w:val="22"/>
          <w:vertAlign w:val="baseline"/>
        </w:rPr>
      </w:pPr>
      <w:r w:rsidDel="00000000" w:rsidR="00000000" w:rsidRPr="00000000">
        <w:rPr>
          <w:sz w:val="22"/>
          <w:szCs w:val="22"/>
          <w:vertAlign w:val="baseline"/>
          <w:rtl w:val="0"/>
        </w:rPr>
        <w:t xml:space="preserve">marketers and the sellers of products and commodities who use this technique in order to decide their marketing strategy. Marketing a product requires a deep understanding of the customer’s psychology, along with their needs, in order for the product to be accepted. Marketers carry out a number of activities in order to better understand the psyche and the habits of the customers, so that they can accurately predict the response to the product they are selling and thus make accurate sales projections. Psychographic variables are also known as IAO variables - Interests, Activities and Opinions. The seller needs to analyse these 3 factors primarily in order to understand the psyche of the customers. Then he can adopt a suitable marketing strategy, or he can alter an existing marketing strategy. The habits that customers generally display with regard to a certain class of products will determine their reaction to the product that a seller is offering them. The variables that come into play in this scenario are primarily psychological in nature. Here are some of the most common variables that fall under this category and are well utilized by marketers and business organizations in order to enhance their sales figures.</w:t>
      </w: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74">
      <w:pPr>
        <w:numPr>
          <w:ilvl w:val="0"/>
          <w:numId w:val="5"/>
        </w:numPr>
        <w:tabs>
          <w:tab w:val="left" w:leader="none" w:pos="720"/>
        </w:tabs>
        <w:spacing w:line="236" w:lineRule="auto"/>
        <w:ind w:left="720" w:hanging="360"/>
        <w:rPr>
          <w:rFonts w:ascii="Noto Sans Symbols" w:cs="Noto Sans Symbols" w:eastAsia="Noto Sans Symbols" w:hAnsi="Noto Sans Symbols"/>
          <w:sz w:val="44"/>
          <w:szCs w:val="44"/>
          <w:vertAlign w:val="superscript"/>
        </w:rPr>
      </w:pPr>
      <w:r w:rsidDel="00000000" w:rsidR="00000000" w:rsidRPr="00000000">
        <w:rPr>
          <w:sz w:val="22"/>
          <w:szCs w:val="22"/>
          <w:vertAlign w:val="baseline"/>
          <w:rtl w:val="0"/>
        </w:rPr>
        <w:t xml:space="preserve">Interests</w:t>
      </w:r>
      <w:r w:rsidDel="00000000" w:rsidR="00000000" w:rsidRPr="00000000">
        <w:rPr>
          <w:rtl w:val="0"/>
        </w:rPr>
      </w:r>
    </w:p>
    <w:p w:rsidR="00000000" w:rsidDel="00000000" w:rsidP="00000000" w:rsidRDefault="00000000" w:rsidRPr="00000000" w14:paraId="00000075">
      <w:pPr>
        <w:rPr>
          <w:rFonts w:ascii="Noto Sans Symbols" w:cs="Noto Sans Symbols" w:eastAsia="Noto Sans Symbols" w:hAnsi="Noto Sans Symbols"/>
          <w:sz w:val="44"/>
          <w:szCs w:val="44"/>
          <w:vertAlign w:val="superscript"/>
        </w:rPr>
      </w:pPr>
      <w:r w:rsidDel="00000000" w:rsidR="00000000" w:rsidRPr="00000000">
        <w:rPr>
          <w:rtl w:val="0"/>
        </w:rPr>
      </w:r>
    </w:p>
    <w:p w:rsidR="00000000" w:rsidDel="00000000" w:rsidP="00000000" w:rsidRDefault="00000000" w:rsidRPr="00000000" w14:paraId="00000076">
      <w:pPr>
        <w:numPr>
          <w:ilvl w:val="0"/>
          <w:numId w:val="5"/>
        </w:numPr>
        <w:tabs>
          <w:tab w:val="left" w:leader="none" w:pos="720"/>
        </w:tabs>
        <w:spacing w:line="182" w:lineRule="auto"/>
        <w:ind w:left="720" w:hanging="360"/>
        <w:rPr>
          <w:rFonts w:ascii="Noto Sans Symbols" w:cs="Noto Sans Symbols" w:eastAsia="Noto Sans Symbols" w:hAnsi="Noto Sans Symbols"/>
          <w:sz w:val="26"/>
          <w:szCs w:val="26"/>
          <w:vertAlign w:val="superscript"/>
        </w:rPr>
      </w:pPr>
      <w:r w:rsidDel="00000000" w:rsidR="00000000" w:rsidRPr="00000000">
        <w:rPr>
          <w:sz w:val="16"/>
          <w:szCs w:val="16"/>
          <w:vertAlign w:val="baseline"/>
          <w:rtl w:val="0"/>
        </w:rPr>
        <w:t xml:space="preserve">Lifestyle</w:t>
      </w:r>
      <w:r w:rsidDel="00000000" w:rsidR="00000000" w:rsidRPr="00000000">
        <w:rPr>
          <w:rtl w:val="0"/>
        </w:rPr>
      </w:r>
    </w:p>
    <w:p w:rsidR="00000000" w:rsidDel="00000000" w:rsidP="00000000" w:rsidRDefault="00000000" w:rsidRPr="00000000" w14:paraId="00000077">
      <w:pPr>
        <w:rPr>
          <w:rFonts w:ascii="Noto Sans Symbols" w:cs="Noto Sans Symbols" w:eastAsia="Noto Sans Symbols" w:hAnsi="Noto Sans Symbols"/>
          <w:sz w:val="26"/>
          <w:szCs w:val="26"/>
          <w:vertAlign w:val="superscript"/>
        </w:rPr>
      </w:pPr>
      <w:r w:rsidDel="00000000" w:rsidR="00000000" w:rsidRPr="00000000">
        <w:rPr>
          <w:rtl w:val="0"/>
        </w:rPr>
      </w:r>
    </w:p>
    <w:p w:rsidR="00000000" w:rsidDel="00000000" w:rsidP="00000000" w:rsidRDefault="00000000" w:rsidRPr="00000000" w14:paraId="00000078">
      <w:pPr>
        <w:numPr>
          <w:ilvl w:val="0"/>
          <w:numId w:val="5"/>
        </w:numPr>
        <w:tabs>
          <w:tab w:val="left" w:leader="none" w:pos="720"/>
        </w:tabs>
        <w:spacing w:line="182" w:lineRule="auto"/>
        <w:ind w:left="720" w:hanging="360"/>
        <w:rPr>
          <w:rFonts w:ascii="Noto Sans Symbols" w:cs="Noto Sans Symbols" w:eastAsia="Noto Sans Symbols" w:hAnsi="Noto Sans Symbols"/>
          <w:sz w:val="26"/>
          <w:szCs w:val="26"/>
          <w:vertAlign w:val="superscript"/>
        </w:rPr>
      </w:pPr>
      <w:r w:rsidDel="00000000" w:rsidR="00000000" w:rsidRPr="00000000">
        <w:rPr>
          <w:sz w:val="16"/>
          <w:szCs w:val="16"/>
          <w:vertAlign w:val="baseline"/>
          <w:rtl w:val="0"/>
        </w:rPr>
        <w:t xml:space="preserve">Habits</w:t>
      </w:r>
      <w:r w:rsidDel="00000000" w:rsidR="00000000" w:rsidRPr="00000000">
        <w:rPr>
          <w:rtl w:val="0"/>
        </w:rPr>
      </w:r>
    </w:p>
    <w:p w:rsidR="00000000" w:rsidDel="00000000" w:rsidP="00000000" w:rsidRDefault="00000000" w:rsidRPr="00000000" w14:paraId="00000079">
      <w:pPr>
        <w:rPr>
          <w:rFonts w:ascii="Noto Sans Symbols" w:cs="Noto Sans Symbols" w:eastAsia="Noto Sans Symbols" w:hAnsi="Noto Sans Symbols"/>
          <w:sz w:val="26"/>
          <w:szCs w:val="26"/>
          <w:vertAlign w:val="superscript"/>
        </w:rPr>
      </w:pPr>
      <w:r w:rsidDel="00000000" w:rsidR="00000000" w:rsidRPr="00000000">
        <w:rPr>
          <w:rtl w:val="0"/>
        </w:rPr>
      </w:r>
    </w:p>
    <w:p w:rsidR="00000000" w:rsidDel="00000000" w:rsidP="00000000" w:rsidRDefault="00000000" w:rsidRPr="00000000" w14:paraId="0000007A">
      <w:pPr>
        <w:numPr>
          <w:ilvl w:val="0"/>
          <w:numId w:val="5"/>
        </w:numPr>
        <w:tabs>
          <w:tab w:val="left" w:leader="none" w:pos="720"/>
        </w:tabs>
        <w:spacing w:line="182" w:lineRule="auto"/>
        <w:ind w:left="720" w:hanging="360"/>
        <w:rPr>
          <w:rFonts w:ascii="Noto Sans Symbols" w:cs="Noto Sans Symbols" w:eastAsia="Noto Sans Symbols" w:hAnsi="Noto Sans Symbols"/>
          <w:sz w:val="26"/>
          <w:szCs w:val="26"/>
          <w:vertAlign w:val="superscript"/>
        </w:rPr>
      </w:pPr>
      <w:r w:rsidDel="00000000" w:rsidR="00000000" w:rsidRPr="00000000">
        <w:rPr>
          <w:sz w:val="16"/>
          <w:szCs w:val="16"/>
          <w:vertAlign w:val="baseline"/>
          <w:rtl w:val="0"/>
        </w:rPr>
        <w:t xml:space="preserve">Activities</w:t>
      </w:r>
      <w:r w:rsidDel="00000000" w:rsidR="00000000" w:rsidRPr="00000000">
        <w:rPr>
          <w:rtl w:val="0"/>
        </w:rPr>
      </w:r>
    </w:p>
    <w:p w:rsidR="00000000" w:rsidDel="00000000" w:rsidP="00000000" w:rsidRDefault="00000000" w:rsidRPr="00000000" w14:paraId="0000007B">
      <w:pPr>
        <w:rPr>
          <w:rFonts w:ascii="Noto Sans Symbols" w:cs="Noto Sans Symbols" w:eastAsia="Noto Sans Symbols" w:hAnsi="Noto Sans Symbols"/>
          <w:sz w:val="26"/>
          <w:szCs w:val="26"/>
          <w:vertAlign w:val="superscript"/>
        </w:rPr>
      </w:pPr>
      <w:r w:rsidDel="00000000" w:rsidR="00000000" w:rsidRPr="00000000">
        <w:rPr>
          <w:rtl w:val="0"/>
        </w:rPr>
      </w:r>
    </w:p>
    <w:p w:rsidR="00000000" w:rsidDel="00000000" w:rsidP="00000000" w:rsidRDefault="00000000" w:rsidRPr="00000000" w14:paraId="0000007C">
      <w:pPr>
        <w:numPr>
          <w:ilvl w:val="0"/>
          <w:numId w:val="5"/>
        </w:numPr>
        <w:tabs>
          <w:tab w:val="left" w:leader="none" w:pos="720"/>
        </w:tabs>
        <w:spacing w:line="182" w:lineRule="auto"/>
        <w:ind w:left="720" w:hanging="360"/>
        <w:rPr>
          <w:rFonts w:ascii="Noto Sans Symbols" w:cs="Noto Sans Symbols" w:eastAsia="Noto Sans Symbols" w:hAnsi="Noto Sans Symbols"/>
          <w:sz w:val="26"/>
          <w:szCs w:val="26"/>
          <w:vertAlign w:val="superscript"/>
        </w:rPr>
      </w:pPr>
      <w:r w:rsidDel="00000000" w:rsidR="00000000" w:rsidRPr="00000000">
        <w:rPr>
          <w:sz w:val="16"/>
          <w:szCs w:val="16"/>
          <w:vertAlign w:val="baseline"/>
          <w:rtl w:val="0"/>
        </w:rPr>
        <w:t xml:space="preserve">Perception of Selling company</w:t>
      </w:r>
      <w:r w:rsidDel="00000000" w:rsidR="00000000" w:rsidRPr="00000000">
        <w:rPr>
          <w:rtl w:val="0"/>
        </w:rPr>
      </w:r>
    </w:p>
    <w:p w:rsidR="00000000" w:rsidDel="00000000" w:rsidP="00000000" w:rsidRDefault="00000000" w:rsidRPr="00000000" w14:paraId="0000007D">
      <w:pPr>
        <w:rPr>
          <w:rFonts w:ascii="Noto Sans Symbols" w:cs="Noto Sans Symbols" w:eastAsia="Noto Sans Symbols" w:hAnsi="Noto Sans Symbols"/>
          <w:sz w:val="26"/>
          <w:szCs w:val="26"/>
          <w:vertAlign w:val="superscript"/>
        </w:rPr>
      </w:pPr>
      <w:r w:rsidDel="00000000" w:rsidR="00000000" w:rsidRPr="00000000">
        <w:rPr>
          <w:rtl w:val="0"/>
        </w:rPr>
      </w:r>
    </w:p>
    <w:p w:rsidR="00000000" w:rsidDel="00000000" w:rsidP="00000000" w:rsidRDefault="00000000" w:rsidRPr="00000000" w14:paraId="0000007E">
      <w:pPr>
        <w:numPr>
          <w:ilvl w:val="0"/>
          <w:numId w:val="5"/>
        </w:numPr>
        <w:tabs>
          <w:tab w:val="left" w:leader="none" w:pos="720"/>
        </w:tabs>
        <w:spacing w:line="182" w:lineRule="auto"/>
        <w:ind w:left="720" w:hanging="360"/>
        <w:rPr>
          <w:rFonts w:ascii="Noto Sans Symbols" w:cs="Noto Sans Symbols" w:eastAsia="Noto Sans Symbols" w:hAnsi="Noto Sans Symbols"/>
          <w:sz w:val="26"/>
          <w:szCs w:val="26"/>
          <w:vertAlign w:val="superscript"/>
        </w:rPr>
      </w:pPr>
      <w:r w:rsidDel="00000000" w:rsidR="00000000" w:rsidRPr="00000000">
        <w:rPr>
          <w:sz w:val="16"/>
          <w:szCs w:val="16"/>
          <w:vertAlign w:val="baseline"/>
          <w:rtl w:val="0"/>
        </w:rPr>
        <w:t xml:space="preserve">Opinions</w:t>
      </w:r>
      <w:r w:rsidDel="00000000" w:rsidR="00000000" w:rsidRPr="00000000">
        <w:rPr>
          <w:rtl w:val="0"/>
        </w:rPr>
      </w:r>
    </w:p>
    <w:p w:rsidR="00000000" w:rsidDel="00000000" w:rsidP="00000000" w:rsidRDefault="00000000" w:rsidRPr="00000000" w14:paraId="0000007F">
      <w:pPr>
        <w:rPr>
          <w:rFonts w:ascii="Noto Sans Symbols" w:cs="Noto Sans Symbols" w:eastAsia="Noto Sans Symbols" w:hAnsi="Noto Sans Symbols"/>
          <w:sz w:val="26"/>
          <w:szCs w:val="26"/>
          <w:vertAlign w:val="superscript"/>
        </w:rPr>
      </w:pPr>
      <w:r w:rsidDel="00000000" w:rsidR="00000000" w:rsidRPr="00000000">
        <w:rPr>
          <w:rtl w:val="0"/>
        </w:rPr>
      </w:r>
    </w:p>
    <w:p w:rsidR="00000000" w:rsidDel="00000000" w:rsidP="00000000" w:rsidRDefault="00000000" w:rsidRPr="00000000" w14:paraId="00000080">
      <w:pPr>
        <w:numPr>
          <w:ilvl w:val="0"/>
          <w:numId w:val="5"/>
        </w:numPr>
        <w:tabs>
          <w:tab w:val="left" w:leader="none" w:pos="720"/>
        </w:tabs>
        <w:spacing w:line="182" w:lineRule="auto"/>
        <w:ind w:left="720" w:hanging="360"/>
        <w:rPr>
          <w:rFonts w:ascii="Noto Sans Symbols" w:cs="Noto Sans Symbols" w:eastAsia="Noto Sans Symbols" w:hAnsi="Noto Sans Symbols"/>
          <w:sz w:val="26"/>
          <w:szCs w:val="26"/>
          <w:vertAlign w:val="superscript"/>
        </w:rPr>
      </w:pPr>
      <w:r w:rsidDel="00000000" w:rsidR="00000000" w:rsidRPr="00000000">
        <w:rPr>
          <w:sz w:val="16"/>
          <w:szCs w:val="16"/>
          <w:vertAlign w:val="baseline"/>
          <w:rtl w:val="0"/>
        </w:rPr>
        <w:t xml:space="preserve">Behavioural patterns</w:t>
      </w: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2">
      <w:pPr>
        <w:spacing w:line="236" w:lineRule="auto"/>
        <w:rPr>
          <w:sz w:val="22"/>
          <w:szCs w:val="22"/>
          <w:vertAlign w:val="baseline"/>
        </w:rPr>
      </w:pPr>
      <w:r w:rsidDel="00000000" w:rsidR="00000000" w:rsidRPr="00000000">
        <w:rPr>
          <w:sz w:val="22"/>
          <w:szCs w:val="22"/>
          <w:vertAlign w:val="baseline"/>
          <w:rtl w:val="0"/>
        </w:rPr>
        <w:t xml:space="preserve">Using these factors as a base, a marketer can determine how a particular group of customers will respond to the launch of a new product. This form of segmentation should not be confused with</w:t>
      </w:r>
    </w:p>
    <w:p w:rsidR="00000000" w:rsidDel="00000000" w:rsidP="00000000" w:rsidRDefault="00000000" w:rsidRPr="00000000" w14:paraId="00000083">
      <w:pPr>
        <w:rPr>
          <w:rFonts w:ascii="Times New Roman" w:cs="Times New Roman" w:eastAsia="Times New Roman" w:hAnsi="Times New Roman"/>
          <w:vertAlign w:val="baseline"/>
        </w:rPr>
        <w:sectPr>
          <w:type w:val="nextPage"/>
          <w:pgSz w:h="15840" w:w="12240" w:orient="portrait"/>
          <w:pgMar w:bottom="1440" w:top="1434" w:left="14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-609599</wp:posOffset>
                </wp:positionH>
                <wp:positionV relativeFrom="paragraph">
                  <wp:posOffset>825500</wp:posOffset>
                </wp:positionV>
                <wp:extent cx="0" cy="12700"/>
                <wp:effectExtent b="0" l="0" r="0" t="0"/>
                <wp:wrapNone/>
                <wp:docPr id="17"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-609599</wp:posOffset>
                </wp:positionH>
                <wp:positionV relativeFrom="paragraph">
                  <wp:posOffset>825500</wp:posOffset>
                </wp:positionV>
                <wp:extent cx="0" cy="12700"/>
                <wp:effectExtent b="0" l="0" r="0" t="0"/>
                <wp:wrapNone/>
                <wp:docPr id="17" name="image19.png"/>
                <a:graphic>
                  <a:graphicData uri="http://schemas.openxmlformats.org/drawingml/2006/picture">
                    <pic:pic>
                      <pic:nvPicPr>
                        <pic:cNvPr id="0" name="image19.png"/>
                        <pic:cNvPicPr preferRelativeResize="0"/>
                      </pic:nvPicPr>
                      <pic:blipFill>
                        <a:blip r:embed="rId31"/>
                        <a:srcRect/>
                        <a:stretch>
                          <a:fillRect/>
                        </a:stretch>
                      </pic:blipFill>
                      <pic:spPr>
                        <a:xfrm>
                          <a:off x="0" y="0"/>
                          <a:ext cx="0" cy="12700"/>
                        </a:xfrm>
                        <a:prstGeom prst="rect"/>
                        <a:ln/>
                      </pic:spPr>
                    </pic:pic>
                  </a:graphicData>
                </a:graphic>
              </wp:anchor>
            </w:drawing>
          </mc:Fallback>
        </mc:AlternateContent>
      </w:r>
    </w:p>
    <w:bookmarkStart w:colFirst="0" w:colLast="0" w:name="bookmark=id.tyjcwt" w:id="5"/>
    <w:bookmarkEnd w:id="5"/>
    <w:p w:rsidR="00000000" w:rsidDel="00000000" w:rsidP="00000000" w:rsidRDefault="00000000" w:rsidRPr="00000000" w14:paraId="00000084">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18"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18" name="image20.png"/>
                <a:graphic>
                  <a:graphicData uri="http://schemas.openxmlformats.org/drawingml/2006/picture">
                    <pic:pic>
                      <pic:nvPicPr>
                        <pic:cNvPr id="0" name="image20.png"/>
                        <pic:cNvPicPr preferRelativeResize="0"/>
                      </pic:nvPicPr>
                      <pic:blipFill>
                        <a:blip r:embed="rId32"/>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15"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15" name="image17.png"/>
                <a:graphic>
                  <a:graphicData uri="http://schemas.openxmlformats.org/drawingml/2006/picture">
                    <pic:pic>
                      <pic:nvPicPr>
                        <pic:cNvPr id="0" name="image17.png"/>
                        <pic:cNvPicPr preferRelativeResize="0"/>
                      </pic:nvPicPr>
                      <pic:blipFill>
                        <a:blip r:embed="rId33"/>
                        <a:srcRect/>
                        <a:stretch>
                          <a:fillRect/>
                        </a:stretch>
                      </pic:blipFill>
                      <pic:spPr>
                        <a:xfrm>
                          <a:off x="0" y="0"/>
                          <a:ext cx="0" cy="945007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16"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16" name="image18.png"/>
                <a:graphic>
                  <a:graphicData uri="http://schemas.openxmlformats.org/drawingml/2006/picture">
                    <pic:pic>
                      <pic:nvPicPr>
                        <pic:cNvPr id="0" name="image18.png"/>
                        <pic:cNvPicPr preferRelativeResize="0"/>
                      </pic:nvPicPr>
                      <pic:blipFill>
                        <a:blip r:embed="rId34"/>
                        <a:srcRect/>
                        <a:stretch>
                          <a:fillRect/>
                        </a:stretch>
                      </pic:blipFill>
                      <pic:spPr>
                        <a:xfrm>
                          <a:off x="0" y="0"/>
                          <a:ext cx="0" cy="94500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5">
      <w:pPr>
        <w:spacing w:line="236" w:lineRule="auto"/>
        <w:rPr>
          <w:sz w:val="22"/>
          <w:szCs w:val="22"/>
          <w:vertAlign w:val="baseline"/>
        </w:rPr>
      </w:pPr>
      <w:r w:rsidDel="00000000" w:rsidR="00000000" w:rsidRPr="00000000">
        <w:rPr>
          <w:sz w:val="22"/>
          <w:szCs w:val="22"/>
          <w:vertAlign w:val="baseline"/>
          <w:rtl w:val="0"/>
        </w:rPr>
        <w:t xml:space="preserve">demographic segmentation, as demographic segmentation primarily takes into consideration the age and the gender of the targeted customer group.</w:t>
      </w:r>
    </w:p>
    <w:p w:rsidR="00000000" w:rsidDel="00000000" w:rsidP="00000000" w:rsidRDefault="00000000" w:rsidRPr="00000000" w14:paraId="0000008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7">
      <w:pPr>
        <w:rPr>
          <w:b w:val="0"/>
          <w:sz w:val="22"/>
          <w:szCs w:val="22"/>
          <w:vertAlign w:val="baseline"/>
        </w:rPr>
      </w:pPr>
      <w:r w:rsidDel="00000000" w:rsidR="00000000" w:rsidRPr="00000000">
        <w:rPr>
          <w:b w:val="1"/>
          <w:sz w:val="22"/>
          <w:szCs w:val="22"/>
          <w:vertAlign w:val="baseline"/>
          <w:rtl w:val="0"/>
        </w:rPr>
        <w:t xml:space="preserve">Advantages: -</w:t>
      </w: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9">
      <w:pPr>
        <w:spacing w:line="235" w:lineRule="auto"/>
        <w:rPr>
          <w:sz w:val="22"/>
          <w:szCs w:val="22"/>
          <w:vertAlign w:val="baseline"/>
        </w:rPr>
      </w:pPr>
      <w:r w:rsidDel="00000000" w:rsidR="00000000" w:rsidRPr="00000000">
        <w:rPr>
          <w:sz w:val="22"/>
          <w:szCs w:val="22"/>
          <w:vertAlign w:val="baseline"/>
          <w:rtl w:val="0"/>
        </w:rPr>
        <w:t xml:space="preserve">Apart from the obvious advantage of increased sales, there are a few other intricate benefits of this form of segmentation for marketers as well.</w:t>
      </w:r>
    </w:p>
    <w:p w:rsidR="00000000" w:rsidDel="00000000" w:rsidP="00000000" w:rsidRDefault="00000000" w:rsidRPr="00000000" w14:paraId="0000008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8B">
      <w:pPr>
        <w:numPr>
          <w:ilvl w:val="0"/>
          <w:numId w:val="7"/>
        </w:numPr>
        <w:tabs>
          <w:tab w:val="left" w:leader="none" w:pos="1080"/>
        </w:tabs>
        <w:ind w:left="1080" w:hanging="720"/>
        <w:rPr>
          <w:rFonts w:ascii="Book Antiqua" w:cs="Book Antiqua" w:eastAsia="Book Antiqua" w:hAnsi="Book Antiqua"/>
          <w:sz w:val="22"/>
          <w:szCs w:val="22"/>
          <w:vertAlign w:val="baseline"/>
        </w:rPr>
      </w:pPr>
      <w:r w:rsidDel="00000000" w:rsidR="00000000" w:rsidRPr="00000000">
        <w:rPr>
          <w:sz w:val="22"/>
          <w:szCs w:val="22"/>
          <w:vertAlign w:val="baseline"/>
          <w:rtl w:val="0"/>
        </w:rPr>
        <w:t xml:space="preserve">Greater usefulness of the product for the customer</w:t>
      </w:r>
      <w:r w:rsidDel="00000000" w:rsidR="00000000" w:rsidRPr="00000000">
        <w:rPr>
          <w:rtl w:val="0"/>
        </w:rPr>
      </w:r>
    </w:p>
    <w:p w:rsidR="00000000" w:rsidDel="00000000" w:rsidP="00000000" w:rsidRDefault="00000000" w:rsidRPr="00000000" w14:paraId="0000008C">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8D">
      <w:pPr>
        <w:numPr>
          <w:ilvl w:val="0"/>
          <w:numId w:val="7"/>
        </w:numPr>
        <w:tabs>
          <w:tab w:val="left" w:leader="none" w:pos="1080"/>
        </w:tabs>
        <w:ind w:left="1080" w:hanging="720"/>
        <w:rPr>
          <w:rFonts w:ascii="Book Antiqua" w:cs="Book Antiqua" w:eastAsia="Book Antiqua" w:hAnsi="Book Antiqua"/>
          <w:sz w:val="22"/>
          <w:szCs w:val="22"/>
          <w:vertAlign w:val="baseline"/>
        </w:rPr>
      </w:pPr>
      <w:r w:rsidDel="00000000" w:rsidR="00000000" w:rsidRPr="00000000">
        <w:rPr>
          <w:sz w:val="22"/>
          <w:szCs w:val="22"/>
          <w:vertAlign w:val="baseline"/>
          <w:rtl w:val="0"/>
        </w:rPr>
        <w:t xml:space="preserve">Better inputs for the design of new products that the customer will like.</w:t>
      </w:r>
      <w:r w:rsidDel="00000000" w:rsidR="00000000" w:rsidRPr="00000000">
        <w:rPr>
          <w:rtl w:val="0"/>
        </w:rPr>
      </w:r>
    </w:p>
    <w:p w:rsidR="00000000" w:rsidDel="00000000" w:rsidP="00000000" w:rsidRDefault="00000000" w:rsidRPr="00000000" w14:paraId="0000008E">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8F">
      <w:pPr>
        <w:numPr>
          <w:ilvl w:val="0"/>
          <w:numId w:val="7"/>
        </w:numPr>
        <w:tabs>
          <w:tab w:val="left" w:leader="none" w:pos="1080"/>
        </w:tabs>
        <w:ind w:left="1080" w:hanging="720"/>
        <w:rPr>
          <w:rFonts w:ascii="Book Antiqua" w:cs="Book Antiqua" w:eastAsia="Book Antiqua" w:hAnsi="Book Antiqua"/>
          <w:sz w:val="22"/>
          <w:szCs w:val="22"/>
          <w:vertAlign w:val="baseline"/>
        </w:rPr>
      </w:pPr>
      <w:r w:rsidDel="00000000" w:rsidR="00000000" w:rsidRPr="00000000">
        <w:rPr>
          <w:sz w:val="22"/>
          <w:szCs w:val="22"/>
          <w:vertAlign w:val="baseline"/>
          <w:rtl w:val="0"/>
        </w:rPr>
        <w:t xml:space="preserve">Lesser amount of money spent on marketing, as it is now more specific.</w:t>
      </w:r>
      <w:r w:rsidDel="00000000" w:rsidR="00000000" w:rsidRPr="00000000">
        <w:rPr>
          <w:rtl w:val="0"/>
        </w:rPr>
      </w:r>
    </w:p>
    <w:p w:rsidR="00000000" w:rsidDel="00000000" w:rsidP="00000000" w:rsidRDefault="00000000" w:rsidRPr="00000000" w14:paraId="00000090">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91">
      <w:pPr>
        <w:numPr>
          <w:ilvl w:val="0"/>
          <w:numId w:val="7"/>
        </w:numPr>
        <w:tabs>
          <w:tab w:val="left" w:leader="none" w:pos="1080"/>
        </w:tabs>
        <w:ind w:left="1080" w:hanging="720"/>
        <w:rPr>
          <w:rFonts w:ascii="Book Antiqua" w:cs="Book Antiqua" w:eastAsia="Book Antiqua" w:hAnsi="Book Antiqua"/>
          <w:sz w:val="22"/>
          <w:szCs w:val="22"/>
          <w:vertAlign w:val="baseline"/>
        </w:rPr>
      </w:pPr>
      <w:r w:rsidDel="00000000" w:rsidR="00000000" w:rsidRPr="00000000">
        <w:rPr>
          <w:sz w:val="22"/>
          <w:szCs w:val="22"/>
          <w:vertAlign w:val="baseline"/>
          <w:rtl w:val="0"/>
        </w:rPr>
        <w:t xml:space="preserve">Easier to target a specific type of customer base.</w:t>
      </w:r>
      <w:r w:rsidDel="00000000" w:rsidR="00000000" w:rsidRPr="00000000">
        <w:rPr>
          <w:rtl w:val="0"/>
        </w:rPr>
      </w:r>
    </w:p>
    <w:p w:rsidR="00000000" w:rsidDel="00000000" w:rsidP="00000000" w:rsidRDefault="00000000" w:rsidRPr="00000000" w14:paraId="00000092">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93">
      <w:pPr>
        <w:numPr>
          <w:ilvl w:val="0"/>
          <w:numId w:val="7"/>
        </w:numPr>
        <w:tabs>
          <w:tab w:val="left" w:leader="none" w:pos="1080"/>
        </w:tabs>
        <w:ind w:left="1080" w:hanging="720"/>
        <w:rPr>
          <w:rFonts w:ascii="Book Antiqua" w:cs="Book Antiqua" w:eastAsia="Book Antiqua" w:hAnsi="Book Antiqua"/>
          <w:sz w:val="22"/>
          <w:szCs w:val="22"/>
          <w:vertAlign w:val="baseline"/>
        </w:rPr>
      </w:pPr>
      <w:r w:rsidDel="00000000" w:rsidR="00000000" w:rsidRPr="00000000">
        <w:rPr>
          <w:sz w:val="22"/>
          <w:szCs w:val="22"/>
          <w:vertAlign w:val="baseline"/>
          <w:rtl w:val="0"/>
        </w:rPr>
        <w:t xml:space="preserve">Simpler to derive effective and efficient marketing strategy.</w:t>
      </w:r>
      <w:r w:rsidDel="00000000" w:rsidR="00000000" w:rsidRPr="00000000">
        <w:rPr>
          <w:rtl w:val="0"/>
        </w:rPr>
      </w:r>
    </w:p>
    <w:p w:rsidR="00000000" w:rsidDel="00000000" w:rsidP="00000000" w:rsidRDefault="00000000" w:rsidRPr="00000000" w14:paraId="00000094">
      <w:pPr>
        <w:rPr>
          <w:rFonts w:ascii="Book Antiqua" w:cs="Book Antiqua" w:eastAsia="Book Antiqua" w:hAnsi="Book Antiqua"/>
          <w:sz w:val="22"/>
          <w:szCs w:val="22"/>
          <w:vertAlign w:val="baseline"/>
        </w:rPr>
      </w:pPr>
      <w:r w:rsidDel="00000000" w:rsidR="00000000" w:rsidRPr="00000000">
        <w:rPr>
          <w:rtl w:val="0"/>
        </w:rPr>
      </w:r>
    </w:p>
    <w:p w:rsidR="00000000" w:rsidDel="00000000" w:rsidP="00000000" w:rsidRDefault="00000000" w:rsidRPr="00000000" w14:paraId="00000095">
      <w:pPr>
        <w:numPr>
          <w:ilvl w:val="0"/>
          <w:numId w:val="7"/>
        </w:numPr>
        <w:tabs>
          <w:tab w:val="left" w:leader="none" w:pos="1080"/>
        </w:tabs>
        <w:spacing w:line="234" w:lineRule="auto"/>
        <w:ind w:left="1080" w:hanging="720"/>
        <w:rPr>
          <w:rFonts w:ascii="Book Antiqua" w:cs="Book Antiqua" w:eastAsia="Book Antiqua" w:hAnsi="Book Antiqua"/>
          <w:sz w:val="22"/>
          <w:szCs w:val="22"/>
          <w:vertAlign w:val="baseline"/>
        </w:rPr>
      </w:pPr>
      <w:r w:rsidDel="00000000" w:rsidR="00000000" w:rsidRPr="00000000">
        <w:rPr>
          <w:sz w:val="22"/>
          <w:szCs w:val="22"/>
          <w:vertAlign w:val="baseline"/>
          <w:rtl w:val="0"/>
        </w:rPr>
        <w:t xml:space="preserve">Greater degree of customer satisfaction and customer loyalty, resulting in higher amount of customer retention.</w:t>
      </w: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7">
      <w:pPr>
        <w:rPr>
          <w:b w:val="0"/>
          <w:sz w:val="22"/>
          <w:szCs w:val="22"/>
          <w:vertAlign w:val="baseline"/>
        </w:rPr>
      </w:pPr>
      <w:r w:rsidDel="00000000" w:rsidR="00000000" w:rsidRPr="00000000">
        <w:rPr>
          <w:b w:val="1"/>
          <w:sz w:val="22"/>
          <w:szCs w:val="22"/>
          <w:vertAlign w:val="baseline"/>
          <w:rtl w:val="0"/>
        </w:rPr>
        <w:t xml:space="preserve">Disadvantages:</w:t>
      </w: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99">
      <w:pPr>
        <w:numPr>
          <w:ilvl w:val="0"/>
          <w:numId w:val="9"/>
        </w:numPr>
        <w:tabs>
          <w:tab w:val="left" w:leader="none" w:pos="1080"/>
        </w:tabs>
        <w:spacing w:line="235" w:lineRule="auto"/>
        <w:ind w:left="1080" w:hanging="720"/>
        <w:rPr>
          <w:sz w:val="22"/>
          <w:szCs w:val="22"/>
          <w:vertAlign w:val="baseline"/>
        </w:rPr>
      </w:pPr>
      <w:r w:rsidDel="00000000" w:rsidR="00000000" w:rsidRPr="00000000">
        <w:rPr>
          <w:sz w:val="22"/>
          <w:szCs w:val="22"/>
          <w:vertAlign w:val="baseline"/>
          <w:rtl w:val="0"/>
        </w:rPr>
        <w:t xml:space="preserve">There is less convincing evidence about the use of personality as a practical segmentation variable.</w:t>
      </w:r>
    </w:p>
    <w:p w:rsidR="00000000" w:rsidDel="00000000" w:rsidP="00000000" w:rsidRDefault="00000000" w:rsidRPr="00000000" w14:paraId="0000009A">
      <w:pPr>
        <w:rPr>
          <w:sz w:val="22"/>
          <w:szCs w:val="22"/>
          <w:vertAlign w:val="baseline"/>
        </w:rPr>
      </w:pPr>
      <w:r w:rsidDel="00000000" w:rsidR="00000000" w:rsidRPr="00000000">
        <w:rPr>
          <w:rtl w:val="0"/>
        </w:rPr>
      </w:r>
    </w:p>
    <w:p w:rsidR="00000000" w:rsidDel="00000000" w:rsidP="00000000" w:rsidRDefault="00000000" w:rsidRPr="00000000" w14:paraId="0000009B">
      <w:pPr>
        <w:numPr>
          <w:ilvl w:val="0"/>
          <w:numId w:val="9"/>
        </w:numPr>
        <w:tabs>
          <w:tab w:val="left" w:leader="none" w:pos="1080"/>
        </w:tabs>
        <w:spacing w:line="236" w:lineRule="auto"/>
        <w:ind w:left="1080" w:hanging="720"/>
        <w:rPr>
          <w:sz w:val="22"/>
          <w:szCs w:val="22"/>
          <w:vertAlign w:val="baseline"/>
        </w:rPr>
      </w:pPr>
      <w:r w:rsidDel="00000000" w:rsidR="00000000" w:rsidRPr="00000000">
        <w:rPr>
          <w:sz w:val="22"/>
          <w:szCs w:val="22"/>
          <w:vertAlign w:val="baseline"/>
          <w:rtl w:val="0"/>
        </w:rPr>
        <w:t xml:space="preserve">The most serious problem is that customers are constantly changing, so the Psychographic segmentation framework needs to change to keep up.</w:t>
      </w:r>
    </w:p>
    <w:p w:rsidR="00000000" w:rsidDel="00000000" w:rsidP="00000000" w:rsidRDefault="00000000" w:rsidRPr="00000000" w14:paraId="0000009C">
      <w:pPr>
        <w:rPr>
          <w:sz w:val="22"/>
          <w:szCs w:val="22"/>
          <w:vertAlign w:val="baseline"/>
        </w:rPr>
      </w:pPr>
      <w:r w:rsidDel="00000000" w:rsidR="00000000" w:rsidRPr="00000000">
        <w:rPr>
          <w:rtl w:val="0"/>
        </w:rPr>
      </w:r>
    </w:p>
    <w:p w:rsidR="00000000" w:rsidDel="00000000" w:rsidP="00000000" w:rsidRDefault="00000000" w:rsidRPr="00000000" w14:paraId="0000009D">
      <w:pPr>
        <w:numPr>
          <w:ilvl w:val="0"/>
          <w:numId w:val="9"/>
        </w:numPr>
        <w:tabs>
          <w:tab w:val="left" w:leader="none" w:pos="1080"/>
        </w:tabs>
        <w:spacing w:line="235" w:lineRule="auto"/>
        <w:ind w:left="1080" w:hanging="720"/>
        <w:rPr>
          <w:sz w:val="22"/>
          <w:szCs w:val="22"/>
          <w:vertAlign w:val="baseline"/>
        </w:rPr>
      </w:pPr>
      <w:r w:rsidDel="00000000" w:rsidR="00000000" w:rsidRPr="00000000">
        <w:rPr>
          <w:sz w:val="22"/>
          <w:szCs w:val="22"/>
          <w:vertAlign w:val="baseline"/>
          <w:rtl w:val="0"/>
        </w:rPr>
        <w:t xml:space="preserve">People’s attitudes and circumstances change quickly and it is difficult for fixed segmentation frameworks to accurately reflect this.</w:t>
      </w:r>
    </w:p>
    <w:p w:rsidR="00000000" w:rsidDel="00000000" w:rsidP="00000000" w:rsidRDefault="00000000" w:rsidRPr="00000000" w14:paraId="0000009E">
      <w:pPr>
        <w:tabs>
          <w:tab w:val="center" w:leader="none" w:pos="4680"/>
          <w:tab w:val="left" w:leader="none" w:pos="5110"/>
        </w:tabs>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ab/>
        <w:tab/>
      </w:r>
    </w:p>
    <w:p w:rsidR="00000000" w:rsidDel="00000000" w:rsidP="00000000" w:rsidRDefault="00000000" w:rsidRPr="00000000" w14:paraId="0000009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0">
      <w:pPr>
        <w:numPr>
          <w:ilvl w:val="0"/>
          <w:numId w:val="10"/>
        </w:numPr>
        <w:tabs>
          <w:tab w:val="left" w:leader="none" w:pos="292"/>
        </w:tabs>
        <w:spacing w:line="261" w:lineRule="auto"/>
        <w:ind w:left="0" w:firstLine="0"/>
        <w:jc w:val="both"/>
        <w:rPr>
          <w:b w:val="0"/>
          <w:sz w:val="22"/>
          <w:szCs w:val="22"/>
          <w:vertAlign w:val="baseline"/>
        </w:rPr>
      </w:pPr>
      <w:r w:rsidDel="00000000" w:rsidR="00000000" w:rsidRPr="00000000">
        <w:rPr>
          <w:b w:val="1"/>
          <w:sz w:val="22"/>
          <w:szCs w:val="22"/>
          <w:vertAlign w:val="baseline"/>
          <w:rtl w:val="0"/>
        </w:rPr>
        <w:t xml:space="preserve">Behavioural Segmentation:</w:t>
      </w:r>
      <w:r w:rsidDel="00000000" w:rsidR="00000000" w:rsidRPr="00000000">
        <w:rPr>
          <w:sz w:val="22"/>
          <w:szCs w:val="22"/>
          <w:vertAlign w:val="baseline"/>
          <w:rtl w:val="0"/>
        </w:rPr>
        <w:t xml:space="preserve"> Under Behavioural segmentation, customers are divided into different groups according to their knowledge of, attitude towards, use of or response to a petroleum product. It is actually based on the behaviour of the customer. Personal characteristics of buyers (age, education, job title and decision style) play a major role in forming the customers purchasing attitude as whole</w:t>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2">
      <w:pPr>
        <w:rPr>
          <w:b w:val="0"/>
          <w:sz w:val="22"/>
          <w:szCs w:val="22"/>
          <w:vertAlign w:val="baseline"/>
        </w:rPr>
      </w:pPr>
      <w:r w:rsidDel="00000000" w:rsidR="00000000" w:rsidRPr="00000000">
        <w:rPr>
          <w:b w:val="1"/>
          <w:sz w:val="22"/>
          <w:szCs w:val="22"/>
          <w:vertAlign w:val="baseline"/>
          <w:rtl w:val="0"/>
        </w:rPr>
        <w:t xml:space="preserve">Advantages: -</w:t>
      </w:r>
      <w:r w:rsidDel="00000000" w:rsidR="00000000" w:rsidRPr="00000000">
        <w:rPr>
          <w:rtl w:val="0"/>
        </w:rPr>
      </w:r>
    </w:p>
    <w:p w:rsidR="00000000" w:rsidDel="00000000" w:rsidP="00000000" w:rsidRDefault="00000000" w:rsidRPr="00000000" w14:paraId="000000A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4">
      <w:pPr>
        <w:numPr>
          <w:ilvl w:val="0"/>
          <w:numId w:val="11"/>
        </w:numPr>
        <w:tabs>
          <w:tab w:val="left" w:leader="none" w:pos="1080"/>
        </w:tabs>
        <w:ind w:left="1080" w:hanging="720"/>
        <w:rPr>
          <w:sz w:val="22"/>
          <w:szCs w:val="22"/>
          <w:vertAlign w:val="baseline"/>
        </w:rPr>
      </w:pPr>
      <w:r w:rsidDel="00000000" w:rsidR="00000000" w:rsidRPr="00000000">
        <w:rPr>
          <w:sz w:val="22"/>
          <w:szCs w:val="22"/>
          <w:vertAlign w:val="baseline"/>
          <w:rtl w:val="0"/>
        </w:rPr>
        <w:t xml:space="preserve">Supplier can divide a population based on the benefits they seek within a product.</w:t>
      </w:r>
    </w:p>
    <w:p w:rsidR="00000000" w:rsidDel="00000000" w:rsidP="00000000" w:rsidRDefault="00000000" w:rsidRPr="00000000" w14:paraId="000000A5">
      <w:pPr>
        <w:rPr>
          <w:sz w:val="22"/>
          <w:szCs w:val="22"/>
          <w:vertAlign w:val="baseline"/>
        </w:rPr>
      </w:pPr>
      <w:r w:rsidDel="00000000" w:rsidR="00000000" w:rsidRPr="00000000">
        <w:rPr>
          <w:rtl w:val="0"/>
        </w:rPr>
      </w:r>
    </w:p>
    <w:p w:rsidR="00000000" w:rsidDel="00000000" w:rsidP="00000000" w:rsidRDefault="00000000" w:rsidRPr="00000000" w14:paraId="000000A6">
      <w:pPr>
        <w:numPr>
          <w:ilvl w:val="0"/>
          <w:numId w:val="11"/>
        </w:numPr>
        <w:tabs>
          <w:tab w:val="left" w:leader="none" w:pos="1080"/>
        </w:tabs>
        <w:spacing w:line="254" w:lineRule="auto"/>
        <w:ind w:left="1080" w:hanging="720"/>
        <w:jc w:val="both"/>
        <w:rPr>
          <w:sz w:val="22"/>
          <w:szCs w:val="22"/>
          <w:vertAlign w:val="baseline"/>
        </w:rPr>
      </w:pPr>
      <w:r w:rsidDel="00000000" w:rsidR="00000000" w:rsidRPr="00000000">
        <w:rPr>
          <w:color w:val="292929"/>
          <w:sz w:val="22"/>
          <w:szCs w:val="22"/>
          <w:vertAlign w:val="baseline"/>
          <w:rtl w:val="0"/>
        </w:rPr>
        <w:t xml:space="preserve">By understanding best customer behaviours, marketing tactics and programs can be calibrated to move prospects, customers and other browsers towards the appropriate destinations.</w:t>
      </w:r>
      <w:r w:rsidDel="00000000" w:rsidR="00000000" w:rsidRPr="00000000">
        <w:rPr>
          <w:rtl w:val="0"/>
        </w:rPr>
      </w:r>
    </w:p>
    <w:p w:rsidR="00000000" w:rsidDel="00000000" w:rsidP="00000000" w:rsidRDefault="00000000" w:rsidRPr="00000000" w14:paraId="000000A7">
      <w:pPr>
        <w:rPr>
          <w:sz w:val="22"/>
          <w:szCs w:val="22"/>
          <w:vertAlign w:val="baseline"/>
        </w:rPr>
      </w:pPr>
      <w:r w:rsidDel="00000000" w:rsidR="00000000" w:rsidRPr="00000000">
        <w:rPr>
          <w:rtl w:val="0"/>
        </w:rPr>
      </w:r>
    </w:p>
    <w:p w:rsidR="00000000" w:rsidDel="00000000" w:rsidP="00000000" w:rsidRDefault="00000000" w:rsidRPr="00000000" w14:paraId="000000A8">
      <w:pPr>
        <w:numPr>
          <w:ilvl w:val="0"/>
          <w:numId w:val="11"/>
        </w:numPr>
        <w:tabs>
          <w:tab w:val="left" w:leader="none" w:pos="1080"/>
        </w:tabs>
        <w:spacing w:line="236" w:lineRule="auto"/>
        <w:ind w:left="1080" w:hanging="720"/>
        <w:rPr>
          <w:sz w:val="22"/>
          <w:szCs w:val="22"/>
          <w:vertAlign w:val="baseline"/>
        </w:rPr>
      </w:pPr>
      <w:r w:rsidDel="00000000" w:rsidR="00000000" w:rsidRPr="00000000">
        <w:rPr>
          <w:color w:val="292929"/>
          <w:sz w:val="22"/>
          <w:szCs w:val="22"/>
          <w:vertAlign w:val="baseline"/>
          <w:rtl w:val="0"/>
        </w:rPr>
        <w:t xml:space="preserve">Budgets and resources (people, process and technology) can be allocated appropriately to each segment/behavioural profile.</w:t>
      </w: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A">
      <w:pPr>
        <w:rPr>
          <w:b w:val="0"/>
          <w:sz w:val="22"/>
          <w:szCs w:val="22"/>
          <w:vertAlign w:val="baseline"/>
        </w:rPr>
      </w:pPr>
      <w:r w:rsidDel="00000000" w:rsidR="00000000" w:rsidRPr="00000000">
        <w:rPr>
          <w:b w:val="1"/>
          <w:sz w:val="22"/>
          <w:szCs w:val="22"/>
          <w:vertAlign w:val="baseline"/>
          <w:rtl w:val="0"/>
        </w:rPr>
        <w:t xml:space="preserve">Disadvantages: -</w:t>
      </w:r>
      <w:r w:rsidDel="00000000" w:rsidR="00000000" w:rsidRPr="00000000">
        <w:rPr>
          <w:rtl w:val="0"/>
        </w:rPr>
      </w:r>
    </w:p>
    <w:p w:rsidR="00000000" w:rsidDel="00000000" w:rsidP="00000000" w:rsidRDefault="00000000" w:rsidRPr="00000000" w14:paraId="000000A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AC">
      <w:pPr>
        <w:numPr>
          <w:ilvl w:val="0"/>
          <w:numId w:val="15"/>
        </w:numPr>
        <w:tabs>
          <w:tab w:val="left" w:leader="none" w:pos="1080"/>
        </w:tabs>
        <w:spacing w:line="255" w:lineRule="auto"/>
        <w:ind w:left="1080" w:hanging="720"/>
        <w:jc w:val="both"/>
        <w:rPr>
          <w:sz w:val="22"/>
          <w:szCs w:val="22"/>
          <w:vertAlign w:val="baseline"/>
        </w:rPr>
      </w:pPr>
      <w:r w:rsidDel="00000000" w:rsidR="00000000" w:rsidRPr="00000000">
        <w:rPr>
          <w:sz w:val="22"/>
          <w:szCs w:val="22"/>
          <w:vertAlign w:val="baseline"/>
          <w:rtl w:val="0"/>
        </w:rPr>
        <w:t xml:space="preserve">Behavioural segmentation is that behavioural profiles introduce an element of time into the analysis in a way that is fundamentally different from that captured in traditional demographic and psychographic analysis.</w:t>
      </w:r>
    </w:p>
    <w:p w:rsidR="00000000" w:rsidDel="00000000" w:rsidP="00000000" w:rsidRDefault="00000000" w:rsidRPr="00000000" w14:paraId="000000AD">
      <w:pPr>
        <w:rPr>
          <w:rFonts w:ascii="Times New Roman" w:cs="Times New Roman" w:eastAsia="Times New Roman" w:hAnsi="Times New Roman"/>
          <w:vertAlign w:val="baseline"/>
        </w:rPr>
        <w:sectPr>
          <w:type w:val="nextPage"/>
          <w:pgSz w:h="15840" w:w="12240" w:orient="portrait"/>
          <w:pgMar w:bottom="1440" w:top="1440" w:left="14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-609599</wp:posOffset>
                </wp:positionH>
                <wp:positionV relativeFrom="paragraph">
                  <wp:posOffset>1066800</wp:posOffset>
                </wp:positionV>
                <wp:extent cx="0" cy="12700"/>
                <wp:effectExtent b="0" l="0" r="0" t="0"/>
                <wp:wrapNone/>
                <wp:docPr id="5"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-609599</wp:posOffset>
                </wp:positionH>
                <wp:positionV relativeFrom="paragraph">
                  <wp:posOffset>1066800</wp:posOffset>
                </wp:positionV>
                <wp:extent cx="0" cy="12700"/>
                <wp:effectExtent b="0" l="0" r="0" t="0"/>
                <wp:wrapNone/>
                <wp:docPr id="5" name="image7.png"/>
                <a:graphic>
                  <a:graphicData uri="http://schemas.openxmlformats.org/drawingml/2006/picture">
                    <pic:pic>
                      <pic:nvPicPr>
                        <pic:cNvPr id="0" name="image7.png"/>
                        <pic:cNvPicPr preferRelativeResize="0"/>
                      </pic:nvPicPr>
                      <pic:blipFill>
                        <a:blip r:embed="rId35"/>
                        <a:srcRect/>
                        <a:stretch>
                          <a:fillRect/>
                        </a:stretch>
                      </pic:blipFill>
                      <pic:spPr>
                        <a:xfrm>
                          <a:off x="0" y="0"/>
                          <a:ext cx="0" cy="12700"/>
                        </a:xfrm>
                        <a:prstGeom prst="rect"/>
                        <a:ln/>
                      </pic:spPr>
                    </pic:pic>
                  </a:graphicData>
                </a:graphic>
              </wp:anchor>
            </w:drawing>
          </mc:Fallback>
        </mc:AlternateContent>
      </w:r>
    </w:p>
    <w:bookmarkStart w:colFirst="0" w:colLast="0" w:name="bookmark=id.3dy6vkm" w:id="6"/>
    <w:bookmarkEnd w:id="6"/>
    <w:p w:rsidR="00000000" w:rsidDel="00000000" w:rsidP="00000000" w:rsidRDefault="00000000" w:rsidRPr="00000000" w14:paraId="000000AE">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3"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3" name="image5.png"/>
                <a:graphic>
                  <a:graphicData uri="http://schemas.openxmlformats.org/drawingml/2006/picture">
                    <pic:pic>
                      <pic:nvPicPr>
                        <pic:cNvPr id="0" name="image5.png"/>
                        <pic:cNvPicPr preferRelativeResize="0"/>
                      </pic:nvPicPr>
                      <pic:blipFill>
                        <a:blip r:embed="rId36"/>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4"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4" name="image6.png"/>
                <a:graphic>
                  <a:graphicData uri="http://schemas.openxmlformats.org/drawingml/2006/picture">
                    <pic:pic>
                      <pic:nvPicPr>
                        <pic:cNvPr id="0" name="image6.png"/>
                        <pic:cNvPicPr preferRelativeResize="0"/>
                      </pic:nvPicPr>
                      <pic:blipFill>
                        <a:blip r:embed="rId37"/>
                        <a:srcRect/>
                        <a:stretch>
                          <a:fillRect/>
                        </a:stretch>
                      </pic:blipFill>
                      <pic:spPr>
                        <a:xfrm>
                          <a:off x="0" y="0"/>
                          <a:ext cx="0" cy="945007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1"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1" name="image3.png"/>
                <a:graphic>
                  <a:graphicData uri="http://schemas.openxmlformats.org/drawingml/2006/picture">
                    <pic:pic>
                      <pic:nvPicPr>
                        <pic:cNvPr id="0" name="image3.png"/>
                        <pic:cNvPicPr preferRelativeResize="0"/>
                      </pic:nvPicPr>
                      <pic:blipFill>
                        <a:blip r:embed="rId38"/>
                        <a:srcRect/>
                        <a:stretch>
                          <a:fillRect/>
                        </a:stretch>
                      </pic:blipFill>
                      <pic:spPr>
                        <a:xfrm>
                          <a:off x="0" y="0"/>
                          <a:ext cx="0" cy="94500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AF">
      <w:pPr>
        <w:spacing w:line="234" w:lineRule="auto"/>
        <w:jc w:val="both"/>
        <w:rPr>
          <w:sz w:val="22"/>
          <w:szCs w:val="22"/>
          <w:vertAlign w:val="baseline"/>
        </w:rPr>
      </w:pPr>
      <w:r w:rsidDel="00000000" w:rsidR="00000000" w:rsidRPr="00000000">
        <w:rPr>
          <w:sz w:val="22"/>
          <w:szCs w:val="22"/>
          <w:vertAlign w:val="baseline"/>
          <w:rtl w:val="0"/>
        </w:rPr>
        <w:t xml:space="preserve">Our business will be mainly focusing on the Geographic Segmentation and Demographic segmentation. The advantage in attempting the above Market Segmentation approach is that although it may not work at all times, it is a force for as much focus as practicable. It enables the business to keep its focus sharp and makes use of economies of scale at the supply end of the chain. It “kills many birds with one stone” The goal for every industrial market segmentation scheme is to identify the most significant differences among current and potential customers that will influence their purchase decisions or buying behaviour, while keeping the scheme as simple as possible. This will allow our business to differentiate their prices, programs, or solutions for maximum competitive advantage.</w:t>
      </w:r>
    </w:p>
    <w:p w:rsidR="00000000" w:rsidDel="00000000" w:rsidP="00000000" w:rsidRDefault="00000000" w:rsidRPr="00000000" w14:paraId="000000B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1">
      <w:pPr>
        <w:numPr>
          <w:ilvl w:val="0"/>
          <w:numId w:val="16"/>
        </w:numPr>
        <w:tabs>
          <w:tab w:val="left" w:leader="none" w:pos="232"/>
        </w:tabs>
        <w:spacing w:line="237" w:lineRule="auto"/>
        <w:ind w:left="0" w:right="220" w:firstLine="0"/>
        <w:rPr>
          <w:b w:val="0"/>
          <w:sz w:val="22"/>
          <w:szCs w:val="22"/>
          <w:vertAlign w:val="baseline"/>
        </w:rPr>
      </w:pPr>
      <w:r w:rsidDel="00000000" w:rsidR="00000000" w:rsidRPr="00000000">
        <w:rPr>
          <w:b w:val="1"/>
          <w:sz w:val="22"/>
          <w:szCs w:val="22"/>
          <w:vertAlign w:val="baseline"/>
          <w:rtl w:val="0"/>
        </w:rPr>
        <w:t xml:space="preserve">Product:</w:t>
      </w:r>
      <w:r w:rsidDel="00000000" w:rsidR="00000000" w:rsidRPr="00000000">
        <w:rPr>
          <w:sz w:val="22"/>
          <w:szCs w:val="22"/>
          <w:vertAlign w:val="baseline"/>
          <w:rtl w:val="0"/>
        </w:rPr>
        <w:t xml:space="preserve"> Labohlano Resources (Pty) Ltd will be offering Petrol &amp; Diesel, Heavy Fuel Oil, Jet Fuel, Gasoline, Illuminating Paraffin, Bitumen products and LPG.</w:t>
      </w: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4">
      <w:pPr>
        <w:spacing w:line="279" w:lineRule="auto"/>
        <w:jc w:val="both"/>
        <w:rPr>
          <w:sz w:val="22"/>
          <w:szCs w:val="22"/>
          <w:vertAlign w:val="baseline"/>
        </w:rPr>
      </w:pPr>
      <w:r w:rsidDel="00000000" w:rsidR="00000000" w:rsidRPr="00000000">
        <w:rPr>
          <w:b w:val="1"/>
          <w:sz w:val="22"/>
          <w:szCs w:val="22"/>
          <w:vertAlign w:val="baseline"/>
          <w:rtl w:val="0"/>
        </w:rPr>
        <w:t xml:space="preserve">5.2) Pricing:</w:t>
      </w:r>
      <w:r w:rsidDel="00000000" w:rsidR="00000000" w:rsidRPr="00000000">
        <w:rPr>
          <w:sz w:val="22"/>
          <w:szCs w:val="22"/>
          <w:vertAlign w:val="baseline"/>
          <w:rtl w:val="0"/>
        </w:rPr>
        <w:t xml:space="preserve"> By understanding what our customers want and reacting to their needs quicker than our competitors will give us crucial advantage in tough market. To be competitive, we will ensure that the main focus of the business is on our customers. We understand our competitors' strengths and weaknesses and how they will react to customer needs and changes in the industry, so we can stay one</w:t>
      </w:r>
    </w:p>
    <w:p w:rsidR="00000000" w:rsidDel="00000000" w:rsidP="00000000" w:rsidRDefault="00000000" w:rsidRPr="00000000" w14:paraId="000000B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6">
      <w:pPr>
        <w:spacing w:line="250" w:lineRule="auto"/>
        <w:jc w:val="both"/>
        <w:rPr>
          <w:sz w:val="22"/>
          <w:szCs w:val="22"/>
          <w:vertAlign w:val="baseline"/>
        </w:rPr>
      </w:pPr>
      <w:r w:rsidDel="00000000" w:rsidR="00000000" w:rsidRPr="00000000">
        <w:rPr>
          <w:sz w:val="22"/>
          <w:szCs w:val="22"/>
          <w:vertAlign w:val="baseline"/>
          <w:rtl w:val="0"/>
        </w:rPr>
        <w:t xml:space="preserve">step ahead. At the same time, we will make sure that our business complies with relevant competition laws. Market research will provide evidence of our competitors' prices and the price customers are</w:t>
      </w:r>
    </w:p>
    <w:p w:rsidR="00000000" w:rsidDel="00000000" w:rsidP="00000000" w:rsidRDefault="00000000" w:rsidRPr="00000000" w14:paraId="000000B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8">
      <w:pPr>
        <w:spacing w:line="273" w:lineRule="auto"/>
        <w:jc w:val="both"/>
        <w:rPr>
          <w:sz w:val="22"/>
          <w:szCs w:val="22"/>
          <w:vertAlign w:val="baseline"/>
        </w:rPr>
      </w:pPr>
      <w:r w:rsidDel="00000000" w:rsidR="00000000" w:rsidRPr="00000000">
        <w:rPr>
          <w:sz w:val="22"/>
          <w:szCs w:val="22"/>
          <w:vertAlign w:val="baseline"/>
          <w:rtl w:val="0"/>
        </w:rPr>
        <w:t xml:space="preserve">willing to pay for the products. It is vital to set our prices at a level that ensures our business remains profitable yet prevents our customers from looking elsewhere. We review our pricing on weekly basis to ensure that potential profits are not squandered.</w:t>
      </w:r>
    </w:p>
    <w:p w:rsidR="00000000" w:rsidDel="00000000" w:rsidP="00000000" w:rsidRDefault="00000000" w:rsidRPr="00000000" w14:paraId="000000B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B">
      <w:pPr>
        <w:spacing w:line="250" w:lineRule="auto"/>
        <w:jc w:val="both"/>
        <w:rPr>
          <w:sz w:val="22"/>
          <w:szCs w:val="22"/>
          <w:vertAlign w:val="baseline"/>
        </w:rPr>
      </w:pPr>
      <w:r w:rsidDel="00000000" w:rsidR="00000000" w:rsidRPr="00000000">
        <w:rPr>
          <w:sz w:val="22"/>
          <w:szCs w:val="22"/>
          <w:vertAlign w:val="baseline"/>
          <w:rtl w:val="0"/>
        </w:rPr>
        <w:t xml:space="preserve">Another important variable to consider in our business is the Foreign Currency Exchange Rate and the Interest Rate. The Foreign Currency Exchange Industry is one of the most unpredictable, liquid and</w:t>
      </w:r>
    </w:p>
    <w:p w:rsidR="00000000" w:rsidDel="00000000" w:rsidP="00000000" w:rsidRDefault="00000000" w:rsidRPr="00000000" w14:paraId="000000B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D">
      <w:pPr>
        <w:spacing w:line="250" w:lineRule="auto"/>
        <w:jc w:val="both"/>
        <w:rPr>
          <w:sz w:val="22"/>
          <w:szCs w:val="22"/>
          <w:vertAlign w:val="baseline"/>
        </w:rPr>
      </w:pPr>
      <w:r w:rsidDel="00000000" w:rsidR="00000000" w:rsidRPr="00000000">
        <w:rPr>
          <w:sz w:val="22"/>
          <w:szCs w:val="22"/>
          <w:vertAlign w:val="baseline"/>
          <w:rtl w:val="0"/>
        </w:rPr>
        <w:t xml:space="preserve">volatile business industries ever operating worldwide. The forex risk of losing or gaining profit in the market is as inevitable as the rising and setting of the sun daily. There is no way a company can fully and</w:t>
      </w:r>
    </w:p>
    <w:p w:rsidR="00000000" w:rsidDel="00000000" w:rsidP="00000000" w:rsidRDefault="00000000" w:rsidRPr="00000000" w14:paraId="000000B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BF">
      <w:pPr>
        <w:spacing w:line="273" w:lineRule="auto"/>
        <w:jc w:val="both"/>
        <w:rPr>
          <w:sz w:val="22"/>
          <w:szCs w:val="22"/>
          <w:vertAlign w:val="baseline"/>
        </w:rPr>
      </w:pPr>
      <w:r w:rsidDel="00000000" w:rsidR="00000000" w:rsidRPr="00000000">
        <w:rPr>
          <w:sz w:val="22"/>
          <w:szCs w:val="22"/>
          <w:vertAlign w:val="baseline"/>
          <w:rtl w:val="0"/>
        </w:rPr>
        <w:t xml:space="preserve">perfectly go about their trading business without undertaking risks of any sort. Because of this very sensitive and crucial topic in the forex trading industry, our business exercises some form of forex risk management in order to avoid unnecessary and devastating losses.</w:t>
      </w:r>
    </w:p>
    <w:p w:rsidR="00000000" w:rsidDel="00000000" w:rsidP="00000000" w:rsidRDefault="00000000" w:rsidRPr="00000000" w14:paraId="000000C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2">
      <w:pPr>
        <w:spacing w:line="250" w:lineRule="auto"/>
        <w:jc w:val="both"/>
        <w:rPr>
          <w:sz w:val="22"/>
          <w:szCs w:val="22"/>
          <w:vertAlign w:val="baseline"/>
        </w:rPr>
      </w:pPr>
      <w:r w:rsidDel="00000000" w:rsidR="00000000" w:rsidRPr="00000000">
        <w:rPr>
          <w:sz w:val="22"/>
          <w:szCs w:val="22"/>
          <w:vertAlign w:val="baseline"/>
          <w:rtl w:val="0"/>
        </w:rPr>
        <w:t xml:space="preserve">The effects of changes in Interest Rates on our business can be complex, but techniques are available to evaluate and respond to any risks this presents. A clear reference back to business and financial strategy</w:t>
      </w:r>
    </w:p>
    <w:p w:rsidR="00000000" w:rsidDel="00000000" w:rsidP="00000000" w:rsidRDefault="00000000" w:rsidRPr="00000000" w14:paraId="000000C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4">
      <w:pPr>
        <w:spacing w:line="273" w:lineRule="auto"/>
        <w:jc w:val="both"/>
        <w:rPr>
          <w:sz w:val="22"/>
          <w:szCs w:val="22"/>
          <w:vertAlign w:val="baseline"/>
        </w:rPr>
      </w:pPr>
      <w:r w:rsidDel="00000000" w:rsidR="00000000" w:rsidRPr="00000000">
        <w:rPr>
          <w:sz w:val="22"/>
          <w:szCs w:val="22"/>
          <w:vertAlign w:val="baseline"/>
          <w:rtl w:val="0"/>
        </w:rPr>
        <w:t xml:space="preserve">will put Interest Rate risk in its context, allow a suitable response, and help the firm to achieve its goals. The Interest Rate is being well controlled by performing proper Interest Rate Risk policy &amp; proper Financial Management Risk policy.</w:t>
      </w:r>
    </w:p>
    <w:p w:rsidR="00000000" w:rsidDel="00000000" w:rsidP="00000000" w:rsidRDefault="00000000" w:rsidRPr="00000000" w14:paraId="000000C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7">
      <w:pPr>
        <w:spacing w:line="273" w:lineRule="auto"/>
        <w:jc w:val="both"/>
        <w:rPr>
          <w:sz w:val="22"/>
          <w:szCs w:val="22"/>
          <w:vertAlign w:val="baseline"/>
        </w:rPr>
      </w:pPr>
      <w:r w:rsidDel="00000000" w:rsidR="00000000" w:rsidRPr="00000000">
        <w:rPr>
          <w:sz w:val="22"/>
          <w:szCs w:val="22"/>
          <w:vertAlign w:val="baseline"/>
          <w:rtl w:val="0"/>
        </w:rPr>
        <w:t xml:space="preserve">Price elasticity measures the sensitivity of customers to changes in prices. Our business understands the demand structure in our industry, review our costs and profit goals as set in our business plan or financials. Customers responding to price changes are guided by the International Crude prices.</w:t>
      </w:r>
    </w:p>
    <w:p w:rsidR="00000000" w:rsidDel="00000000" w:rsidP="00000000" w:rsidRDefault="00000000" w:rsidRPr="00000000" w14:paraId="000000C8">
      <w:pPr>
        <w:rPr>
          <w:rFonts w:ascii="Times New Roman" w:cs="Times New Roman" w:eastAsia="Times New Roman" w:hAnsi="Times New Roman"/>
          <w:vertAlign w:val="baseline"/>
        </w:rPr>
        <w:sectPr>
          <w:type w:val="nextPage"/>
          <w:pgSz w:h="15840" w:w="12240" w:orient="portrait"/>
          <w:pgMar w:bottom="1440" w:top="1440" w:left="14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-609599</wp:posOffset>
                </wp:positionH>
                <wp:positionV relativeFrom="paragraph">
                  <wp:posOffset>1016000</wp:posOffset>
                </wp:positionV>
                <wp:extent cx="0" cy="12700"/>
                <wp:effectExtent b="0" l="0" r="0" t="0"/>
                <wp:wrapNone/>
                <wp:docPr id="2"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-609599</wp:posOffset>
                </wp:positionH>
                <wp:positionV relativeFrom="paragraph">
                  <wp:posOffset>1016000</wp:posOffset>
                </wp:positionV>
                <wp:extent cx="0" cy="12700"/>
                <wp:effectExtent b="0" l="0" r="0" t="0"/>
                <wp:wrapNone/>
                <wp:docPr id="2" name="image4.png"/>
                <a:graphic>
                  <a:graphicData uri="http://schemas.openxmlformats.org/drawingml/2006/picture">
                    <pic:pic>
                      <pic:nvPicPr>
                        <pic:cNvPr id="0" name="image4.png"/>
                        <pic:cNvPicPr preferRelativeResize="0"/>
                      </pic:nvPicPr>
                      <pic:blipFill>
                        <a:blip r:embed="rId39"/>
                        <a:srcRect/>
                        <a:stretch>
                          <a:fillRect/>
                        </a:stretch>
                      </pic:blipFill>
                      <pic:spPr>
                        <a:xfrm>
                          <a:off x="0" y="0"/>
                          <a:ext cx="0" cy="12700"/>
                        </a:xfrm>
                        <a:prstGeom prst="rect"/>
                        <a:ln/>
                      </pic:spPr>
                    </pic:pic>
                  </a:graphicData>
                </a:graphic>
              </wp:anchor>
            </w:drawing>
          </mc:Fallback>
        </mc:AlternateContent>
      </w:r>
    </w:p>
    <w:bookmarkStart w:colFirst="0" w:colLast="0" w:name="bookmark=id.1t3h5sf" w:id="7"/>
    <w:bookmarkEnd w:id="7"/>
    <w:p w:rsidR="00000000" w:rsidDel="00000000" w:rsidP="00000000" w:rsidRDefault="00000000" w:rsidRPr="00000000" w14:paraId="000000C9">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9"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9" name="image11.png"/>
                <a:graphic>
                  <a:graphicData uri="http://schemas.openxmlformats.org/drawingml/2006/picture">
                    <pic:pic>
                      <pic:nvPicPr>
                        <pic:cNvPr id="0" name="image11.png"/>
                        <pic:cNvPicPr preferRelativeResize="0"/>
                      </pic:nvPicPr>
                      <pic:blipFill>
                        <a:blip r:embed="rId40"/>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10"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10" name="image12.png"/>
                <a:graphic>
                  <a:graphicData uri="http://schemas.openxmlformats.org/drawingml/2006/picture">
                    <pic:pic>
                      <pic:nvPicPr>
                        <pic:cNvPr id="0" name="image12.png"/>
                        <pic:cNvPicPr preferRelativeResize="0"/>
                      </pic:nvPicPr>
                      <pic:blipFill>
                        <a:blip r:embed="rId41"/>
                        <a:srcRect/>
                        <a:stretch>
                          <a:fillRect/>
                        </a:stretch>
                      </pic:blipFill>
                      <pic:spPr>
                        <a:xfrm>
                          <a:off x="0" y="0"/>
                          <a:ext cx="0" cy="945007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7"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7" name="image9.png"/>
                <a:graphic>
                  <a:graphicData uri="http://schemas.openxmlformats.org/drawingml/2006/picture">
                    <pic:pic>
                      <pic:nvPicPr>
                        <pic:cNvPr id="0" name="image9.png"/>
                        <pic:cNvPicPr preferRelativeResize="0"/>
                      </pic:nvPicPr>
                      <pic:blipFill>
                        <a:blip r:embed="rId42"/>
                        <a:srcRect/>
                        <a:stretch>
                          <a:fillRect/>
                        </a:stretch>
                      </pic:blipFill>
                      <pic:spPr>
                        <a:xfrm>
                          <a:off x="0" y="0"/>
                          <a:ext cx="0" cy="94500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CA">
      <w:pPr>
        <w:spacing w:line="232" w:lineRule="auto"/>
        <w:jc w:val="both"/>
        <w:rPr>
          <w:sz w:val="22"/>
          <w:szCs w:val="22"/>
          <w:vertAlign w:val="baseline"/>
        </w:rPr>
      </w:pPr>
      <w:r w:rsidDel="00000000" w:rsidR="00000000" w:rsidRPr="00000000">
        <w:rPr>
          <w:b w:val="1"/>
          <w:sz w:val="22"/>
          <w:szCs w:val="22"/>
          <w:vertAlign w:val="baseline"/>
          <w:rtl w:val="0"/>
        </w:rPr>
        <w:t xml:space="preserve">5.3) Promotion:</w:t>
      </w:r>
      <w:r w:rsidDel="00000000" w:rsidR="00000000" w:rsidRPr="00000000">
        <w:rPr>
          <w:sz w:val="22"/>
          <w:szCs w:val="22"/>
          <w:vertAlign w:val="baseline"/>
          <w:rtl w:val="0"/>
        </w:rPr>
        <w:t xml:space="preserve"> Labohlano Resources use personal reference and good contacts with major Suppliers and Customers to promote its business. We plan to advise potential customers of our services and security of supply. Also, we try to interact with new counterparties at the business conferences or Africa Refinery Conference (ARC). The Company will communicate with its customers via online forums and monitor review sites and industry blogs to determine the prevailing consumer attitudes, the level of the Company’s recognition etc.</w:t>
      </w:r>
    </w:p>
    <w:p w:rsidR="00000000" w:rsidDel="00000000" w:rsidP="00000000" w:rsidRDefault="00000000" w:rsidRPr="00000000" w14:paraId="000000C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C">
      <w:pPr>
        <w:spacing w:line="252.00000000000003" w:lineRule="auto"/>
        <w:rPr>
          <w:sz w:val="22"/>
          <w:szCs w:val="22"/>
          <w:vertAlign w:val="baseline"/>
        </w:rPr>
      </w:pPr>
      <w:r w:rsidDel="00000000" w:rsidR="00000000" w:rsidRPr="00000000">
        <w:rPr>
          <w:sz w:val="22"/>
          <w:szCs w:val="22"/>
          <w:vertAlign w:val="baseline"/>
          <w:rtl w:val="0"/>
        </w:rPr>
        <w:t xml:space="preserve">Labohlano Resources will be closely monitoring its monthly sales volume and profitability to evaluate the effectiveness of its promotion strategy and will be revised, if required.</w:t>
      </w:r>
    </w:p>
    <w:p w:rsidR="00000000" w:rsidDel="00000000" w:rsidP="00000000" w:rsidRDefault="00000000" w:rsidRPr="00000000" w14:paraId="000000CD">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CF">
      <w:pPr>
        <w:spacing w:line="250" w:lineRule="auto"/>
        <w:jc w:val="both"/>
        <w:rPr>
          <w:sz w:val="22"/>
          <w:szCs w:val="22"/>
          <w:vertAlign w:val="baseline"/>
        </w:rPr>
      </w:pPr>
      <w:r w:rsidDel="00000000" w:rsidR="00000000" w:rsidRPr="00000000">
        <w:rPr>
          <w:b w:val="1"/>
          <w:sz w:val="22"/>
          <w:szCs w:val="22"/>
          <w:vertAlign w:val="baseline"/>
          <w:rtl w:val="0"/>
        </w:rPr>
        <w:t xml:space="preserve">5.4) Customer Analysis:</w:t>
      </w:r>
      <w:r w:rsidDel="00000000" w:rsidR="00000000" w:rsidRPr="00000000">
        <w:rPr>
          <w:sz w:val="22"/>
          <w:szCs w:val="22"/>
          <w:vertAlign w:val="baseline"/>
          <w:rtl w:val="0"/>
        </w:rPr>
        <w:t xml:space="preserve"> Labohlano Resources has got good relations with its customers in South Africa. Our Customer retention strategy will be to ensure security of supplies to our Customers, on time and on</w:t>
      </w:r>
    </w:p>
    <w:p w:rsidR="00000000" w:rsidDel="00000000" w:rsidP="00000000" w:rsidRDefault="00000000" w:rsidRPr="00000000" w14:paraId="000000D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1">
      <w:pPr>
        <w:spacing w:line="250" w:lineRule="auto"/>
        <w:jc w:val="both"/>
        <w:rPr>
          <w:sz w:val="22"/>
          <w:szCs w:val="22"/>
          <w:vertAlign w:val="baseline"/>
        </w:rPr>
      </w:pPr>
      <w:r w:rsidDel="00000000" w:rsidR="00000000" w:rsidRPr="00000000">
        <w:rPr>
          <w:sz w:val="22"/>
          <w:szCs w:val="22"/>
          <w:vertAlign w:val="baseline"/>
          <w:rtl w:val="0"/>
        </w:rPr>
        <w:t xml:space="preserve">spec efficient deliveries and will be available 24 hours a day to answer any queries from the customers. Labohlano Resources will be securing its customer by establishing and maintaining very good relationships with</w:t>
      </w:r>
    </w:p>
    <w:p w:rsidR="00000000" w:rsidDel="00000000" w:rsidP="00000000" w:rsidRDefault="00000000" w:rsidRPr="00000000" w14:paraId="000000D2">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3">
      <w:pPr>
        <w:spacing w:line="250" w:lineRule="auto"/>
        <w:jc w:val="both"/>
        <w:rPr>
          <w:sz w:val="22"/>
          <w:szCs w:val="22"/>
          <w:vertAlign w:val="baseline"/>
        </w:rPr>
      </w:pPr>
      <w:r w:rsidDel="00000000" w:rsidR="00000000" w:rsidRPr="00000000">
        <w:rPr>
          <w:sz w:val="22"/>
          <w:szCs w:val="22"/>
          <w:vertAlign w:val="baseline"/>
          <w:rtl w:val="0"/>
        </w:rPr>
        <w:t xml:space="preserve">them individually, listening to the Customer’s needs and by putting extra efforts to the entire satisfaction of the customers. According our business point of view, we understand that the Customer’s</w:t>
      </w:r>
    </w:p>
    <w:p w:rsidR="00000000" w:rsidDel="00000000" w:rsidP="00000000" w:rsidRDefault="00000000" w:rsidRPr="00000000" w14:paraId="000000D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5">
      <w:pPr>
        <w:rPr>
          <w:sz w:val="22"/>
          <w:szCs w:val="22"/>
          <w:vertAlign w:val="baseline"/>
        </w:rPr>
      </w:pPr>
      <w:r w:rsidDel="00000000" w:rsidR="00000000" w:rsidRPr="00000000">
        <w:rPr>
          <w:sz w:val="22"/>
          <w:szCs w:val="22"/>
          <w:vertAlign w:val="baseline"/>
          <w:rtl w:val="0"/>
        </w:rPr>
        <w:t xml:space="preserve">bargaining power will be the price, payment terms, on time deliveries and volumes (Economies of scale).</w:t>
      </w:r>
    </w:p>
    <w:p w:rsidR="00000000" w:rsidDel="00000000" w:rsidP="00000000" w:rsidRDefault="00000000" w:rsidRPr="00000000" w14:paraId="000000D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7">
      <w:pPr>
        <w:spacing w:line="233" w:lineRule="auto"/>
        <w:jc w:val="both"/>
        <w:rPr>
          <w:sz w:val="22"/>
          <w:szCs w:val="22"/>
          <w:vertAlign w:val="baseline"/>
        </w:rPr>
      </w:pPr>
      <w:r w:rsidDel="00000000" w:rsidR="00000000" w:rsidRPr="00000000">
        <w:rPr>
          <w:b w:val="1"/>
          <w:sz w:val="22"/>
          <w:szCs w:val="22"/>
          <w:vertAlign w:val="baseline"/>
          <w:rtl w:val="0"/>
        </w:rPr>
        <w:t xml:space="preserve">5.5) Competitive Advantages:</w:t>
      </w:r>
      <w:r w:rsidDel="00000000" w:rsidR="00000000" w:rsidRPr="00000000">
        <w:rPr>
          <w:sz w:val="22"/>
          <w:szCs w:val="22"/>
          <w:vertAlign w:val="baseline"/>
          <w:rtl w:val="0"/>
        </w:rPr>
        <w:t xml:space="preserve"> Labohlano Resources is well aware of the competitions it will have to face from other businesses</w:t>
      </w:r>
      <w:r w:rsidDel="00000000" w:rsidR="00000000" w:rsidRPr="00000000">
        <w:rPr>
          <w:b w:val="1"/>
          <w:sz w:val="22"/>
          <w:szCs w:val="22"/>
          <w:vertAlign w:val="baseline"/>
          <w:rtl w:val="0"/>
        </w:rPr>
        <w:t xml:space="preserve">.</w:t>
      </w:r>
      <w:r w:rsidDel="00000000" w:rsidR="00000000" w:rsidRPr="00000000">
        <w:rPr>
          <w:sz w:val="22"/>
          <w:szCs w:val="22"/>
          <w:vertAlign w:val="baseline"/>
          <w:rtl w:val="0"/>
        </w:rPr>
        <w:t xml:space="preserve"> The company has got expert trading knowledge on AG pricing, Crude Oil pricing, BFP pricing and wholesale pricing mechanisms. The company is well engaged with the real transport network for competitive freight charges. The company shall apply expert negotiating tactics to gain better prices than our Competitors with innovative ideas. By understanding our customer’s requirements and reacting to our Customer’s needs quicker than our competitors, it will give us crucial advantage in tough market.</w:t>
      </w:r>
    </w:p>
    <w:p w:rsidR="00000000" w:rsidDel="00000000" w:rsidP="00000000" w:rsidRDefault="00000000" w:rsidRPr="00000000" w14:paraId="000000D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A">
      <w:pPr>
        <w:rPr>
          <w:sz w:val="22"/>
          <w:szCs w:val="22"/>
          <w:vertAlign w:val="baseline"/>
        </w:rPr>
      </w:pPr>
      <w:r w:rsidDel="00000000" w:rsidR="00000000" w:rsidRPr="00000000">
        <w:rPr>
          <w:sz w:val="22"/>
          <w:szCs w:val="22"/>
          <w:vertAlign w:val="baseline"/>
          <w:rtl w:val="0"/>
        </w:rPr>
        <w:t xml:space="preserve">It will attract new Customers in the local markets, thereby recognizing “Labohlano Resources” as one of the better Supplier (Price, Quality and Security of Supply). Labohlano Resources will capitalize on its competitor’s weaknesses by building on its strengths like, access to a wide variety of prospective clients, different marketing tactics, etc.</w:t>
      </w:r>
    </w:p>
    <w:p w:rsidR="00000000" w:rsidDel="00000000" w:rsidP="00000000" w:rsidRDefault="00000000" w:rsidRPr="00000000" w14:paraId="000000DB">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D">
      <w:pPr>
        <w:spacing w:line="273" w:lineRule="auto"/>
        <w:jc w:val="both"/>
        <w:rPr>
          <w:sz w:val="22"/>
          <w:szCs w:val="22"/>
          <w:vertAlign w:val="baseline"/>
        </w:rPr>
      </w:pPr>
      <w:r w:rsidDel="00000000" w:rsidR="00000000" w:rsidRPr="00000000">
        <w:rPr>
          <w:b w:val="1"/>
          <w:sz w:val="22"/>
          <w:szCs w:val="22"/>
          <w:vertAlign w:val="baseline"/>
          <w:rtl w:val="0"/>
        </w:rPr>
        <w:t xml:space="preserve">5.6 Comparative Advantages:</w:t>
      </w:r>
      <w:r w:rsidDel="00000000" w:rsidR="00000000" w:rsidRPr="00000000">
        <w:rPr>
          <w:sz w:val="22"/>
          <w:szCs w:val="22"/>
          <w:vertAlign w:val="baseline"/>
          <w:rtl w:val="0"/>
        </w:rPr>
        <w:t xml:space="preserve"> Labohlano Resources [Pty] Ltd, being a BEE company, has got a good comparative advantage and with ongoing relationship with its customers in South Africa, the company find itself in a better position to gain market share. </w:t>
      </w:r>
    </w:p>
    <w:p w:rsidR="00000000" w:rsidDel="00000000" w:rsidP="00000000" w:rsidRDefault="00000000" w:rsidRPr="00000000" w14:paraId="000000D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DF">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0">
      <w:pPr>
        <w:spacing w:line="273" w:lineRule="auto"/>
        <w:jc w:val="both"/>
        <w:rPr>
          <w:sz w:val="22"/>
          <w:szCs w:val="22"/>
          <w:vertAlign w:val="baseline"/>
        </w:rPr>
      </w:pPr>
      <w:r w:rsidDel="00000000" w:rsidR="00000000" w:rsidRPr="00000000">
        <w:rPr>
          <w:b w:val="1"/>
          <w:sz w:val="22"/>
          <w:szCs w:val="22"/>
          <w:vertAlign w:val="baseline"/>
          <w:rtl w:val="0"/>
        </w:rPr>
        <w:t xml:space="preserve">5.7) Location and Premises:</w:t>
      </w:r>
      <w:r w:rsidDel="00000000" w:rsidR="00000000" w:rsidRPr="00000000">
        <w:rPr>
          <w:sz w:val="22"/>
          <w:szCs w:val="22"/>
          <w:vertAlign w:val="baseline"/>
          <w:rtl w:val="0"/>
        </w:rPr>
        <w:t xml:space="preserve"> Labohlano Resources, Company is located at 200 Weilbach Road, De Deur 1884, South Africa. It is located in the business fuel storage depot in Gauteng, very close to major oil companies like Sasol and Total Energies of Sasolburg. The Company owns the said</w:t>
      </w:r>
    </w:p>
    <w:p w:rsidR="00000000" w:rsidDel="00000000" w:rsidP="00000000" w:rsidRDefault="00000000" w:rsidRPr="00000000" w14:paraId="000000E1">
      <w:pPr>
        <w:rPr>
          <w:rFonts w:ascii="Times New Roman" w:cs="Times New Roman" w:eastAsia="Times New Roman" w:hAnsi="Times New Roman"/>
          <w:vertAlign w:val="baseline"/>
        </w:rPr>
        <w:sectPr>
          <w:type w:val="nextPage"/>
          <w:pgSz w:h="15840" w:w="12240" w:orient="portrait"/>
          <w:pgMar w:bottom="1440" w:top="1440" w:left="14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-609599</wp:posOffset>
                </wp:positionH>
                <wp:positionV relativeFrom="paragraph">
                  <wp:posOffset>965200</wp:posOffset>
                </wp:positionV>
                <wp:extent cx="0" cy="12700"/>
                <wp:effectExtent b="0" l="0" r="0" t="0"/>
                <wp:wrapNone/>
                <wp:docPr id="8"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-609599</wp:posOffset>
                </wp:positionH>
                <wp:positionV relativeFrom="paragraph">
                  <wp:posOffset>965200</wp:posOffset>
                </wp:positionV>
                <wp:extent cx="0" cy="12700"/>
                <wp:effectExtent b="0" l="0" r="0" t="0"/>
                <wp:wrapNone/>
                <wp:docPr id="8" name="image10.png"/>
                <a:graphic>
                  <a:graphicData uri="http://schemas.openxmlformats.org/drawingml/2006/picture">
                    <pic:pic>
                      <pic:nvPicPr>
                        <pic:cNvPr id="0" name="image10.png"/>
                        <pic:cNvPicPr preferRelativeResize="0"/>
                      </pic:nvPicPr>
                      <pic:blipFill>
                        <a:blip r:embed="rId43"/>
                        <a:srcRect/>
                        <a:stretch>
                          <a:fillRect/>
                        </a:stretch>
                      </pic:blipFill>
                      <pic:spPr>
                        <a:xfrm>
                          <a:off x="0" y="0"/>
                          <a:ext cx="0" cy="12700"/>
                        </a:xfrm>
                        <a:prstGeom prst="rect"/>
                        <a:ln/>
                      </pic:spPr>
                    </pic:pic>
                  </a:graphicData>
                </a:graphic>
              </wp:anchor>
            </w:drawing>
          </mc:Fallback>
        </mc:AlternateContent>
      </w:r>
    </w:p>
    <w:bookmarkStart w:colFirst="0" w:colLast="0" w:name="bookmark=id.4d34og8" w:id="8"/>
    <w:bookmarkEnd w:id="8"/>
    <w:p w:rsidR="00000000" w:rsidDel="00000000" w:rsidP="00000000" w:rsidRDefault="00000000" w:rsidRPr="00000000" w14:paraId="000000E2">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6"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6" name="image8.png"/>
                <a:graphic>
                  <a:graphicData uri="http://schemas.openxmlformats.org/drawingml/2006/picture">
                    <pic:pic>
                      <pic:nvPicPr>
                        <pic:cNvPr id="0" name="image8.png"/>
                        <pic:cNvPicPr preferRelativeResize="0"/>
                      </pic:nvPicPr>
                      <pic:blipFill>
                        <a:blip r:embed="rId44"/>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30"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30" name="image32.png"/>
                <a:graphic>
                  <a:graphicData uri="http://schemas.openxmlformats.org/drawingml/2006/picture">
                    <pic:pic>
                      <pic:nvPicPr>
                        <pic:cNvPr id="0" name="image32.png"/>
                        <pic:cNvPicPr preferRelativeResize="0"/>
                      </pic:nvPicPr>
                      <pic:blipFill>
                        <a:blip r:embed="rId45"/>
                        <a:srcRect/>
                        <a:stretch>
                          <a:fillRect/>
                        </a:stretch>
                      </pic:blipFill>
                      <pic:spPr>
                        <a:xfrm>
                          <a:off x="0" y="0"/>
                          <a:ext cx="0" cy="945007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31"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31" name="image33.png"/>
                <a:graphic>
                  <a:graphicData uri="http://schemas.openxmlformats.org/drawingml/2006/picture">
                    <pic:pic>
                      <pic:nvPicPr>
                        <pic:cNvPr id="0" name="image33.png"/>
                        <pic:cNvPicPr preferRelativeResize="0"/>
                      </pic:nvPicPr>
                      <pic:blipFill>
                        <a:blip r:embed="rId46"/>
                        <a:srcRect/>
                        <a:stretch>
                          <a:fillRect/>
                        </a:stretch>
                      </pic:blipFill>
                      <pic:spPr>
                        <a:xfrm>
                          <a:off x="0" y="0"/>
                          <a:ext cx="0" cy="94500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E3">
      <w:pPr>
        <w:spacing w:line="252.00000000000003" w:lineRule="auto"/>
        <w:jc w:val="both"/>
        <w:rPr>
          <w:sz w:val="22"/>
          <w:szCs w:val="22"/>
          <w:vertAlign w:val="baseline"/>
        </w:rPr>
      </w:pPr>
      <w:r w:rsidDel="00000000" w:rsidR="00000000" w:rsidRPr="00000000">
        <w:rPr>
          <w:sz w:val="22"/>
          <w:szCs w:val="22"/>
          <w:vertAlign w:val="baseline"/>
          <w:rtl w:val="0"/>
        </w:rPr>
        <w:t xml:space="preserve">premises and look forward to continue with this current location for long period of time.</w:t>
      </w:r>
    </w:p>
    <w:p w:rsidR="00000000" w:rsidDel="00000000" w:rsidP="00000000" w:rsidRDefault="00000000" w:rsidRPr="00000000" w14:paraId="000000E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5">
      <w:pPr>
        <w:rPr>
          <w:b w:val="0"/>
          <w:sz w:val="22"/>
          <w:szCs w:val="22"/>
          <w:vertAlign w:val="baseline"/>
        </w:rPr>
      </w:pPr>
      <w:r w:rsidDel="00000000" w:rsidR="00000000" w:rsidRPr="00000000">
        <w:rPr>
          <w:b w:val="1"/>
          <w:sz w:val="22"/>
          <w:szCs w:val="22"/>
          <w:vertAlign w:val="baseline"/>
          <w:rtl w:val="0"/>
        </w:rPr>
        <w:t xml:space="preserve">6) Funding Plan:</w:t>
      </w: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7">
      <w:pPr>
        <w:spacing w:line="286" w:lineRule="auto"/>
        <w:jc w:val="both"/>
        <w:rPr>
          <w:sz w:val="22"/>
          <w:szCs w:val="22"/>
          <w:vertAlign w:val="baseline"/>
        </w:rPr>
      </w:pPr>
      <w:r w:rsidDel="00000000" w:rsidR="00000000" w:rsidRPr="00000000">
        <w:rPr>
          <w:sz w:val="22"/>
          <w:szCs w:val="22"/>
          <w:vertAlign w:val="baseline"/>
          <w:rtl w:val="0"/>
        </w:rPr>
        <w:t xml:space="preserve">Finance is the main back bone for every big or small companies or industries. Our Company will be looking for Long term funding and Short Term funding. Our business mainly requires funds in the form of Trade Finance, Bank Loans, Equity Finance, Asset Backed Finance and Business Relationship Funding. Initially, the company will have Trade Finance from Prime Banks in South Africa and Other International Banks and Bank Loans from Financial Institutions backed by major clients.</w:t>
      </w:r>
    </w:p>
    <w:p w:rsidR="00000000" w:rsidDel="00000000" w:rsidP="00000000" w:rsidRDefault="00000000" w:rsidRPr="00000000" w14:paraId="000000E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9">
      <w:pPr>
        <w:spacing w:line="290" w:lineRule="auto"/>
        <w:jc w:val="both"/>
        <w:rPr>
          <w:sz w:val="22"/>
          <w:szCs w:val="22"/>
          <w:vertAlign w:val="baseline"/>
        </w:rPr>
      </w:pPr>
      <w:r w:rsidDel="00000000" w:rsidR="00000000" w:rsidRPr="00000000">
        <w:rPr>
          <w:sz w:val="22"/>
          <w:szCs w:val="22"/>
          <w:vertAlign w:val="baseline"/>
          <w:rtl w:val="0"/>
        </w:rPr>
        <w:t xml:space="preserve">Short Term Financing and Long Term Financing are the two types of financing available in the International Trade market. Long Term financing like Trade Finance from different Prime banks in South Africa and other International Banks will be the key factor in our business. The Company intends to avail long term finance from banks or any other Governmental Financial Institutions. Our Company will be buying and selling the products, duly financed by the banks in South Africa or any other International bank under proper payment security like Letter of Credit, Payment Undertaking Letter, Performance Guarantee Bond etc., issued by the Customer to our nominated bank or Payment Guarantee issued by the banks on behalf of our Customer. The Company will go for payment terms with credit period of 30 days to 45 days. The Company may also opt to go for Short Term loan, as per the demanding situations from banks duly backed up the Governmental bodies or from Government Financial Institutions where the loan amounts can be availed at very low Interest rates and with long instalment period.</w:t>
      </w:r>
    </w:p>
    <w:p w:rsidR="00000000" w:rsidDel="00000000" w:rsidP="00000000" w:rsidRDefault="00000000" w:rsidRPr="00000000" w14:paraId="000000EA">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B">
      <w:pPr>
        <w:spacing w:line="250" w:lineRule="auto"/>
        <w:jc w:val="both"/>
        <w:rPr>
          <w:sz w:val="22"/>
          <w:szCs w:val="22"/>
          <w:vertAlign w:val="baseline"/>
        </w:rPr>
      </w:pPr>
      <w:r w:rsidDel="00000000" w:rsidR="00000000" w:rsidRPr="00000000">
        <w:rPr>
          <w:rtl w:val="0"/>
        </w:rPr>
      </w:r>
    </w:p>
    <w:p w:rsidR="00000000" w:rsidDel="00000000" w:rsidP="00000000" w:rsidRDefault="00000000" w:rsidRPr="00000000" w14:paraId="000000E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D">
      <w:pPr>
        <w:numPr>
          <w:ilvl w:val="0"/>
          <w:numId w:val="17"/>
        </w:numPr>
        <w:tabs>
          <w:tab w:val="left" w:leader="none" w:pos="235"/>
        </w:tabs>
        <w:spacing w:line="269" w:lineRule="auto"/>
        <w:ind w:left="0" w:firstLine="0"/>
        <w:jc w:val="both"/>
        <w:rPr>
          <w:b w:val="0"/>
          <w:sz w:val="22"/>
          <w:szCs w:val="22"/>
          <w:vertAlign w:val="baseline"/>
        </w:rPr>
      </w:pPr>
      <w:r w:rsidDel="00000000" w:rsidR="00000000" w:rsidRPr="00000000">
        <w:rPr>
          <w:b w:val="1"/>
          <w:sz w:val="22"/>
          <w:szCs w:val="22"/>
          <w:vertAlign w:val="baseline"/>
          <w:rtl w:val="0"/>
        </w:rPr>
        <w:t xml:space="preserve">Operational Plans:</w:t>
      </w:r>
      <w:r w:rsidDel="00000000" w:rsidR="00000000" w:rsidRPr="00000000">
        <w:rPr>
          <w:sz w:val="22"/>
          <w:szCs w:val="22"/>
          <w:vertAlign w:val="baseline"/>
          <w:rtl w:val="0"/>
        </w:rPr>
        <w:t xml:space="preserve"> Labohlano Resources will be operating its business by buying petroleum products like Fuel Oil, Gas Oil, Gasoline, Jet, Avgas, Crude Oil, etc. from major suppliers in International markets. Labohlano Resources will be loading the cargoes from different countries thru Cargo Tankers and deliver into BTT tank storage and Vopak storage Durban, Richards Bay and Petromoc, Matola, Mozambique. </w:t>
      </w:r>
      <w:r w:rsidDel="00000000" w:rsidR="00000000" w:rsidRPr="00000000">
        <w:rPr>
          <w:rtl w:val="0"/>
        </w:rPr>
      </w:r>
    </w:p>
    <w:p w:rsidR="00000000" w:rsidDel="00000000" w:rsidP="00000000" w:rsidRDefault="00000000" w:rsidRPr="00000000" w14:paraId="000000E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EF">
      <w:pPr>
        <w:spacing w:line="267" w:lineRule="auto"/>
        <w:jc w:val="both"/>
        <w:rPr>
          <w:sz w:val="22"/>
          <w:szCs w:val="22"/>
          <w:vertAlign w:val="baseline"/>
        </w:rPr>
      </w:pPr>
      <w:r w:rsidDel="00000000" w:rsidR="00000000" w:rsidRPr="00000000">
        <w:rPr>
          <w:sz w:val="22"/>
          <w:szCs w:val="22"/>
          <w:vertAlign w:val="baseline"/>
          <w:rtl w:val="0"/>
        </w:rPr>
        <w:t xml:space="preserve">The Company may also opt for blending the crude oil product and generate other petroleum products which will be as per the required spec in South Africa. Our business will be supplying the products into the local markets in South Africa mainly under open credit basis or under Letter of Credit terms and conditions, after performing a proper Credit check on the Customer. Thus, the Company will integrate Operational Risk Management into operations and planning at all levels. Labohlano resources (Pty) Ltd will have proper Insurance cover in place to cover the Cargo and Freight.</w:t>
      </w:r>
    </w:p>
    <w:p w:rsidR="00000000" w:rsidDel="00000000" w:rsidP="00000000" w:rsidRDefault="00000000" w:rsidRPr="00000000" w14:paraId="000000F0">
      <w:pPr>
        <w:rPr>
          <w:rFonts w:ascii="Times New Roman" w:cs="Times New Roman" w:eastAsia="Times New Roman" w:hAnsi="Times New Roman"/>
          <w:vertAlign w:val="baseline"/>
        </w:rPr>
        <w:sectPr>
          <w:type w:val="nextPage"/>
          <w:pgSz w:h="15840" w:w="12240" w:orient="portrait"/>
          <w:pgMar w:bottom="1440" w:top="1440" w:left="1440" w:right="1440" w:header="0" w:footer="0"/>
        </w:sect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-609599</wp:posOffset>
                </wp:positionH>
                <wp:positionV relativeFrom="paragraph">
                  <wp:posOffset>812800</wp:posOffset>
                </wp:positionV>
                <wp:extent cx="0" cy="12700"/>
                <wp:effectExtent b="0" l="0" r="0" t="0"/>
                <wp:wrapNone/>
                <wp:docPr id="28"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-609599</wp:posOffset>
                </wp:positionH>
                <wp:positionV relativeFrom="paragraph">
                  <wp:posOffset>812800</wp:posOffset>
                </wp:positionV>
                <wp:extent cx="0" cy="12700"/>
                <wp:effectExtent b="0" l="0" r="0" t="0"/>
                <wp:wrapNone/>
                <wp:docPr id="28" name="image30.png"/>
                <a:graphic>
                  <a:graphicData uri="http://schemas.openxmlformats.org/drawingml/2006/picture">
                    <pic:pic>
                      <pic:nvPicPr>
                        <pic:cNvPr id="0" name="image30.png"/>
                        <pic:cNvPicPr preferRelativeResize="0"/>
                      </pic:nvPicPr>
                      <pic:blipFill>
                        <a:blip r:embed="rId47"/>
                        <a:srcRect/>
                        <a:stretch>
                          <a:fillRect/>
                        </a:stretch>
                      </pic:blipFill>
                      <pic:spPr>
                        <a:xfrm>
                          <a:off x="0" y="0"/>
                          <a:ext cx="0" cy="12700"/>
                        </a:xfrm>
                        <a:prstGeom prst="rect"/>
                        <a:ln/>
                      </pic:spPr>
                    </pic:pic>
                  </a:graphicData>
                </a:graphic>
              </wp:anchor>
            </w:drawing>
          </mc:Fallback>
        </mc:AlternateContent>
      </w:r>
    </w:p>
    <w:bookmarkStart w:colFirst="0" w:colLast="0" w:name="bookmark=id.2s8eyo1" w:id="9"/>
    <w:bookmarkEnd w:id="9"/>
    <w:p w:rsidR="00000000" w:rsidDel="00000000" w:rsidP="00000000" w:rsidRDefault="00000000" w:rsidRPr="00000000" w14:paraId="000000F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2">
      <w:pPr>
        <w:rPr>
          <w:b w:val="0"/>
          <w:sz w:val="22"/>
          <w:szCs w:val="22"/>
          <w:vertAlign w:val="baseline"/>
        </w:rPr>
      </w:pPr>
      <w:r w:rsidDel="00000000" w:rsidR="00000000" w:rsidRPr="00000000">
        <w:rPr>
          <w:b w:val="1"/>
          <w:sz w:val="22"/>
          <w:szCs w:val="22"/>
          <w:vertAlign w:val="baseline"/>
          <w:rtl w:val="0"/>
        </w:rPr>
        <w:t xml:space="preserve">8) Organisation Structure:</w:t>
      </w:r>
      <w:r w:rsidDel="00000000" w:rsidR="00000000" w:rsidRPr="00000000">
        <w:rPr>
          <w:rtl w:val="0"/>
        </w:rPr>
      </w:r>
    </w:p>
    <w:p w:rsidR="00000000" w:rsidDel="00000000" w:rsidP="00000000" w:rsidRDefault="00000000" w:rsidRPr="00000000" w14:paraId="000000F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4">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5">
      <w:pPr>
        <w:tabs>
          <w:tab w:val="left" w:leader="none" w:pos="6830"/>
        </w:tabs>
        <w:rPr>
          <w:rFonts w:ascii="Times New Roman" w:cs="Times New Roman" w:eastAsia="Times New Roman" w:hAnsi="Times New Roman"/>
          <w:vertAlign w:val="baseline"/>
        </w:rPr>
      </w:pPr>
      <w:r w:rsidDel="00000000" w:rsidR="00000000" w:rsidRPr="00000000">
        <w:rPr>
          <w:sz w:val="22"/>
          <w:szCs w:val="22"/>
          <w:vertAlign w:val="baseline"/>
          <w:rtl w:val="0"/>
        </w:rPr>
        <w:t xml:space="preserve">Labohlano Resources [Pty] Ltd is a level 1 company and it is 100 % black owned and managed. The Company have assembled a highly talented team with huge experience in all different fields. Our Management brings to the company strong capabilities in all aspects of trade relations, logistics, contracting and selling.</w:t>
      </w:r>
      <w:r w:rsidDel="00000000" w:rsidR="00000000" w:rsidRPr="00000000">
        <w:rPr>
          <w:rtl w:val="0"/>
        </w:rPr>
      </w:r>
    </w:p>
    <w:p w:rsidR="00000000" w:rsidDel="00000000" w:rsidP="00000000" w:rsidRDefault="00000000" w:rsidRPr="00000000" w14:paraId="000000F6">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7">
      <w:pPr>
        <w:spacing w:line="287" w:lineRule="auto"/>
        <w:jc w:val="both"/>
        <w:rPr>
          <w:sz w:val="22"/>
          <w:szCs w:val="22"/>
          <w:vertAlign w:val="baseline"/>
        </w:rPr>
      </w:pPr>
      <w:r w:rsidDel="00000000" w:rsidR="00000000" w:rsidRPr="00000000">
        <w:rPr>
          <w:sz w:val="22"/>
          <w:szCs w:val="22"/>
          <w:vertAlign w:val="baseline"/>
          <w:rtl w:val="0"/>
        </w:rPr>
        <w:t xml:space="preserve">Miss Maraj is the director of Labohlano Resources167 (Pty) Ltd. She is also an expert in trading the petroleum products within the energy markets. She has been a major team player for supplying Gasoil, Fuel Oil and Gasoline to the local market. Being a South African nationality, Miss Maraj understand South African pricing mechanisms and also has got many and good trading contacts in major Oil companies within South Africa.</w:t>
      </w:r>
    </w:p>
    <w:p w:rsidR="00000000" w:rsidDel="00000000" w:rsidP="00000000" w:rsidRDefault="00000000" w:rsidRPr="00000000" w14:paraId="000000F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9">
      <w:pPr>
        <w:spacing w:line="273" w:lineRule="auto"/>
        <w:jc w:val="both"/>
        <w:rPr>
          <w:sz w:val="22"/>
          <w:szCs w:val="22"/>
          <w:vertAlign w:val="baseline"/>
        </w:rPr>
        <w:sectPr>
          <w:type w:val="nextPage"/>
          <w:pgSz w:h="15840" w:w="12240" w:orient="portrait"/>
          <w:pgMar w:bottom="1440" w:top="1440" w:left="1440" w:right="1440" w:header="0" w:footer="0"/>
        </w:sectPr>
      </w:pPr>
      <w:r w:rsidDel="00000000" w:rsidR="00000000" w:rsidRPr="00000000">
        <w:rPr>
          <w:sz w:val="22"/>
          <w:szCs w:val="22"/>
          <w:vertAlign w:val="baseline"/>
          <w:rtl w:val="0"/>
        </w:rPr>
        <w:t xml:space="preserve">Mr Trevor is the Wholesale Trading General Manager of Labohlano Resources (Pty) Ltd. He has got immense knowledge and vast experience in Wholesale Trading Business. He has been a very active player in supplying Diesel and Petrol to various Industrial Sectors</w:t>
      </w:r>
      <w:bookmarkStart w:colFirst="0" w:colLast="0" w:name="bookmark=id.17dp8vu" w:id="10"/>
      <w:bookmarkEnd w:id="10"/>
      <w:r w:rsidDel="00000000" w:rsidR="00000000" w:rsidRPr="00000000">
        <w:rPr>
          <w:sz w:val="22"/>
          <w:szCs w:val="22"/>
          <w:vertAlign w:val="baseline"/>
          <w:rtl w:val="0"/>
        </w:rPr>
        <w:t xml:space="preserve"> within local markets.</w:t>
      </w:r>
    </w:p>
    <w:p w:rsidR="00000000" w:rsidDel="00000000" w:rsidP="00000000" w:rsidRDefault="00000000" w:rsidRPr="00000000" w14:paraId="000000FA">
      <w:pPr>
        <w:rPr>
          <w:rFonts w:ascii="Times New Roman" w:cs="Times New Roman" w:eastAsia="Times New Roman" w:hAnsi="Times New Roman"/>
          <w:vertAlign w:val="baseline"/>
        </w:rPr>
      </w:pP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29"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304800</wp:posOffset>
                </wp:positionH>
                <wp:positionV relativeFrom="page">
                  <wp:posOffset>300990</wp:posOffset>
                </wp:positionV>
                <wp:extent cx="0" cy="12700"/>
                <wp:effectExtent b="0" l="0" r="0" t="0"/>
                <wp:wrapNone/>
                <wp:docPr id="29" name="image31.png"/>
                <a:graphic>
                  <a:graphicData uri="http://schemas.openxmlformats.org/drawingml/2006/picture">
                    <pic:pic>
                      <pic:nvPicPr>
                        <pic:cNvPr id="0" name="image31.png"/>
                        <pic:cNvPicPr preferRelativeResize="0"/>
                      </pic:nvPicPr>
                      <pic:blipFill>
                        <a:blip r:embed="rId48"/>
                        <a:srcRect/>
                        <a:stretch>
                          <a:fillRect/>
                        </a:stretch>
                      </pic:blipFill>
                      <pic:spPr>
                        <a:xfrm>
                          <a:off x="0" y="0"/>
                          <a:ext cx="0" cy="1270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26"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300990</wp:posOffset>
                </wp:positionH>
                <wp:positionV relativeFrom="page">
                  <wp:posOffset>304800</wp:posOffset>
                </wp:positionV>
                <wp:extent cx="0" cy="9450070"/>
                <wp:effectExtent b="0" l="0" r="0" t="0"/>
                <wp:wrapNone/>
                <wp:docPr id="26" name="image28.png"/>
                <a:graphic>
                  <a:graphicData uri="http://schemas.openxmlformats.org/drawingml/2006/picture">
                    <pic:pic>
                      <pic:nvPicPr>
                        <pic:cNvPr id="0" name="image28.png"/>
                        <pic:cNvPicPr preferRelativeResize="0"/>
                      </pic:nvPicPr>
                      <pic:blipFill>
                        <a:blip r:embed="rId49"/>
                        <a:srcRect/>
                        <a:stretch>
                          <a:fillRect/>
                        </a:stretch>
                      </pic:blipFill>
                      <pic:spPr>
                        <a:xfrm>
                          <a:off x="0" y="0"/>
                          <a:ext cx="0" cy="9450070"/>
                        </a:xfrm>
                        <a:prstGeom prst="rect"/>
                        <a:ln/>
                      </pic:spPr>
                    </pic:pic>
                  </a:graphicData>
                </a:graphic>
              </wp:anchor>
            </w:drawing>
          </mc:Fallback>
        </mc:AlternateContent>
      </w:r>
      <w:r w:rsidDel="00000000" w:rsidR="00000000" w:rsidRPr="00000000">
        <w:rPr/>
        <mc:AlternateContent>
          <mc:Choice Requires="wps">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27" name=""/>
                <a:graphic>
                  <a:graphicData uri="http://schemas.microsoft.com/office/word/2010/wordprocessingShape">
                    <wps:wsp>
                      <wps:cNvCnPr/>
                      <wps:spPr>
                        <a:xfrm>
                          <a:off x="5346000" y="0"/>
                          <a:ext cx="0" cy="756000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page">
                  <wp:posOffset>7459344</wp:posOffset>
                </wp:positionH>
                <wp:positionV relativeFrom="page">
                  <wp:posOffset>304800</wp:posOffset>
                </wp:positionV>
                <wp:extent cx="0" cy="9450070"/>
                <wp:effectExtent b="0" l="0" r="0" t="0"/>
                <wp:wrapNone/>
                <wp:docPr id="27" name="image29.png"/>
                <a:graphic>
                  <a:graphicData uri="http://schemas.openxmlformats.org/drawingml/2006/picture">
                    <pic:pic>
                      <pic:nvPicPr>
                        <pic:cNvPr id="0" name="image29.png"/>
                        <pic:cNvPicPr preferRelativeResize="0"/>
                      </pic:nvPicPr>
                      <pic:blipFill>
                        <a:blip r:embed="rId50"/>
                        <a:srcRect/>
                        <a:stretch>
                          <a:fillRect/>
                        </a:stretch>
                      </pic:blipFill>
                      <pic:spPr>
                        <a:xfrm>
                          <a:off x="0" y="0"/>
                          <a:ext cx="0" cy="94500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FB">
      <w:pPr>
        <w:numPr>
          <w:ilvl w:val="0"/>
          <w:numId w:val="18"/>
        </w:numPr>
        <w:tabs>
          <w:tab w:val="left" w:leader="none" w:pos="288"/>
        </w:tabs>
        <w:spacing w:line="269" w:lineRule="auto"/>
        <w:ind w:left="0" w:firstLine="0"/>
        <w:jc w:val="both"/>
        <w:rPr>
          <w:b w:val="0"/>
          <w:sz w:val="22"/>
          <w:szCs w:val="22"/>
          <w:vertAlign w:val="baseline"/>
        </w:rPr>
      </w:pPr>
      <w:r w:rsidDel="00000000" w:rsidR="00000000" w:rsidRPr="00000000">
        <w:rPr>
          <w:b w:val="1"/>
          <w:sz w:val="22"/>
          <w:szCs w:val="22"/>
          <w:vertAlign w:val="baseline"/>
          <w:rtl w:val="0"/>
        </w:rPr>
        <w:t xml:space="preserve">Conclusion:</w:t>
      </w:r>
      <w:r w:rsidDel="00000000" w:rsidR="00000000" w:rsidRPr="00000000">
        <w:rPr>
          <w:sz w:val="22"/>
          <w:szCs w:val="22"/>
          <w:vertAlign w:val="baseline"/>
          <w:rtl w:val="0"/>
        </w:rPr>
        <w:t xml:space="preserve"> Labohlano Resources, as a BEE company, has got good strategic links and strong customer support. In an economic environment that demands companies to come up with new initiatives to boost profitability and gain market share, prudent companies are taking advantage of working together with BEE Company as an easier way of gaining more business. Thus, BEE is a Business Opportunity that when used well enhances a business's growth opportunities not only in terms of financial gains. Companies who are failing to embrace BEE are losing on business tenders with the Government. BEE Company also provide an opportunity for a company to update their employee’s skills base. Thus, working with BEE Company like Labohlano Resources (Pty) Ltd. is a massive business opportunity.</w:t>
      </w:r>
      <w:r w:rsidDel="00000000" w:rsidR="00000000" w:rsidRPr="00000000">
        <w:rPr>
          <w:rtl w:val="0"/>
        </w:rPr>
      </w:r>
    </w:p>
    <w:p w:rsidR="00000000" w:rsidDel="00000000" w:rsidP="00000000" w:rsidRDefault="00000000" w:rsidRPr="00000000" w14:paraId="000000FC">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D">
      <w:pPr>
        <w:spacing w:line="265" w:lineRule="auto"/>
        <w:jc w:val="both"/>
        <w:rPr>
          <w:sz w:val="22"/>
          <w:szCs w:val="22"/>
          <w:vertAlign w:val="baseline"/>
        </w:rPr>
      </w:pPr>
      <w:r w:rsidDel="00000000" w:rsidR="00000000" w:rsidRPr="00000000">
        <w:rPr>
          <w:sz w:val="22"/>
          <w:szCs w:val="22"/>
          <w:vertAlign w:val="baseline"/>
          <w:rtl w:val="0"/>
        </w:rPr>
        <w:t xml:space="preserve">A forward thinking company is already and always thinking about doing business with BEE Company. They want to beat the competition and maximize profits in their company. Labohlano Resources as a BEE company will make the best decisions that make the most sense and will do everything they can to make sure their business continues expanding. Good Organizations understand the impact of BEE compliance on their business and implement them in the most effective manner</w:t>
      </w:r>
    </w:p>
    <w:p w:rsidR="00000000" w:rsidDel="00000000" w:rsidP="00000000" w:rsidRDefault="00000000" w:rsidRPr="00000000" w14:paraId="000000FE">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FF">
      <w:pPr>
        <w:spacing w:line="254" w:lineRule="auto"/>
        <w:jc w:val="both"/>
        <w:rPr>
          <w:sz w:val="22"/>
          <w:szCs w:val="22"/>
          <w:vertAlign w:val="baseline"/>
        </w:rPr>
      </w:pPr>
      <w:r w:rsidDel="00000000" w:rsidR="00000000" w:rsidRPr="00000000">
        <w:rPr>
          <w:sz w:val="22"/>
          <w:szCs w:val="22"/>
          <w:vertAlign w:val="baseline"/>
          <w:rtl w:val="0"/>
        </w:rPr>
        <w:t xml:space="preserve">The Company's Management is confident that Labohlano Resources can achieve its aggressive sales forecast. In addition, management has carefully considered its market, potential customer base, and its ability to grow its business volumes.</w:t>
      </w:r>
    </w:p>
    <w:p w:rsidR="00000000" w:rsidDel="00000000" w:rsidP="00000000" w:rsidRDefault="00000000" w:rsidRPr="00000000" w14:paraId="00000100">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1">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2">
      <w:pPr>
        <w:spacing w:line="256" w:lineRule="auto"/>
        <w:jc w:val="both"/>
        <w:rPr>
          <w:sz w:val="22"/>
          <w:szCs w:val="22"/>
          <w:vertAlign w:val="baseline"/>
        </w:rPr>
      </w:pPr>
      <w:r w:rsidDel="00000000" w:rsidR="00000000" w:rsidRPr="00000000">
        <w:rPr>
          <w:sz w:val="22"/>
          <w:szCs w:val="22"/>
          <w:vertAlign w:val="baseline"/>
          <w:rtl w:val="0"/>
        </w:rPr>
        <w:t xml:space="preserve">Labohlano Resources has the potential to become a highly regarded resource in local, regional, national, and international markets. Due to the company's aggressive marketing strategy and the company's profitable revenue model, the company has the potential to provide lucrative returns.</w:t>
      </w:r>
    </w:p>
    <w:p w:rsidR="00000000" w:rsidDel="00000000" w:rsidP="00000000" w:rsidRDefault="00000000" w:rsidRPr="00000000" w14:paraId="00000103">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4">
      <w:pPr>
        <w:spacing w:line="254" w:lineRule="auto"/>
        <w:jc w:val="both"/>
        <w:rPr>
          <w:sz w:val="22"/>
          <w:szCs w:val="22"/>
          <w:vertAlign w:val="baseline"/>
        </w:rPr>
      </w:pPr>
      <w:r w:rsidDel="00000000" w:rsidR="00000000" w:rsidRPr="00000000">
        <w:rPr>
          <w:sz w:val="22"/>
          <w:szCs w:val="22"/>
          <w:vertAlign w:val="baseline"/>
          <w:rtl w:val="0"/>
        </w:rPr>
        <w:t xml:space="preserve">Providing that the company is able to acquire its funding requirements and basis our above projections and with the support of local governments in South Africa, Labohlano Resources (Pty) Ltd should be able to achieve operational success for many years to come.</w:t>
      </w:r>
    </w:p>
    <w:p w:rsidR="00000000" w:rsidDel="00000000" w:rsidP="00000000" w:rsidRDefault="00000000" w:rsidRPr="00000000" w14:paraId="00000105">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6">
      <w:pPr>
        <w:spacing w:line="237" w:lineRule="auto"/>
        <w:jc w:val="both"/>
        <w:rPr>
          <w:sz w:val="22"/>
          <w:szCs w:val="22"/>
          <w:vertAlign w:val="baseline"/>
        </w:rPr>
      </w:pPr>
      <w:r w:rsidDel="00000000" w:rsidR="00000000" w:rsidRPr="00000000">
        <w:rPr>
          <w:sz w:val="22"/>
          <w:szCs w:val="22"/>
          <w:vertAlign w:val="baseline"/>
          <w:rtl w:val="0"/>
        </w:rPr>
        <w:t xml:space="preserve">Labohlano Resources (Pty) Ltd takes this exciting opportunity to get in on the ground floor of a company with unlimited growth potential.</w:t>
      </w:r>
    </w:p>
    <w:p w:rsidR="00000000" w:rsidDel="00000000" w:rsidP="00000000" w:rsidRDefault="00000000" w:rsidRPr="00000000" w14:paraId="00000107">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9">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10A">
      <w:pPr>
        <w:jc w:val="center"/>
        <w:rPr>
          <w:b w:val="0"/>
          <w:sz w:val="28"/>
          <w:szCs w:val="28"/>
          <w:vertAlign w:val="baseline"/>
        </w:rPr>
      </w:pPr>
      <w:r w:rsidDel="00000000" w:rsidR="00000000" w:rsidRPr="00000000">
        <w:rPr>
          <w:b w:val="1"/>
          <w:sz w:val="28"/>
          <w:szCs w:val="28"/>
          <w:vertAlign w:val="baseline"/>
          <w:rtl w:val="0"/>
        </w:rPr>
        <w:t xml:space="preserve">***********************THANK YOU*************************</w:t>
      </w:r>
      <w:r w:rsidDel="00000000" w:rsidR="00000000" w:rsidRPr="00000000">
        <w:rPr>
          <w:rtl w:val="0"/>
        </w:rPr>
      </w:r>
    </w:p>
    <w:p w:rsidR="00000000" w:rsidDel="00000000" w:rsidP="00000000" w:rsidRDefault="00000000" w:rsidRPr="00000000" w14:paraId="0000010B">
      <w:pPr>
        <w:rPr>
          <w:rFonts w:ascii="Times New Roman" w:cs="Times New Roman" w:eastAsia="Times New Roman" w:hAnsi="Times New Roman"/>
          <w:vertAlign w:val="baseline"/>
        </w:rPr>
      </w:pPr>
      <w:r w:rsidDel="00000000" w:rsidR="00000000" w:rsidRPr="00000000">
        <w:rPr>
          <w:rtl w:val="0"/>
        </w:rPr>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-609599</wp:posOffset>
                </wp:positionH>
                <wp:positionV relativeFrom="paragraph">
                  <wp:posOffset>2286000</wp:posOffset>
                </wp:positionV>
                <wp:extent cx="0" cy="12700"/>
                <wp:effectExtent b="0" l="0" r="0" t="0"/>
                <wp:wrapNone/>
                <wp:docPr id="36" name=""/>
                <a:graphic>
                  <a:graphicData uri="http://schemas.microsoft.com/office/word/2010/wordprocessingShape">
                    <wps:wsp>
                      <wps:cNvCnPr/>
                      <wps:spPr>
                        <a:xfrm>
                          <a:off x="1763965" y="3780000"/>
                          <a:ext cx="716407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-609599</wp:posOffset>
                </wp:positionH>
                <wp:positionV relativeFrom="paragraph">
                  <wp:posOffset>2286000</wp:posOffset>
                </wp:positionV>
                <wp:extent cx="0" cy="12700"/>
                <wp:effectExtent b="0" l="0" r="0" t="0"/>
                <wp:wrapNone/>
                <wp:docPr id="36" name="image38.png"/>
                <a:graphic>
                  <a:graphicData uri="http://schemas.openxmlformats.org/drawingml/2006/picture">
                    <pic:pic>
                      <pic:nvPicPr>
                        <pic:cNvPr id="0" name="image38.png"/>
                        <pic:cNvPicPr preferRelativeResize="0"/>
                      </pic:nvPicPr>
                      <pic:blipFill>
                        <a:blip r:embed="rId51"/>
                        <a:srcRect/>
                        <a:stretch>
                          <a:fillRect/>
                        </a:stretch>
                      </pic:blipFill>
                      <pic:spPr>
                        <a:xfrm>
                          <a:off x="0" y="0"/>
                          <a:ext cx="0" cy="12700"/>
                        </a:xfrm>
                        <a:prstGeom prst="rect"/>
                        <a:ln/>
                      </pic:spPr>
                    </pic:pic>
                  </a:graphicData>
                </a:graphic>
              </wp:anchor>
            </w:drawing>
          </mc:Fallback>
        </mc:AlternateContent>
      </w:r>
    </w:p>
    <w:sectPr>
      <w:type w:val="nextPage"/>
      <w:pgSz w:h="15840" w:w="12240" w:orient="portrait"/>
      <w:pgMar w:bottom="1440"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pict>
        <v:shape id="PowerPlusWaterMarkObject3" style="position:absolute;width:573.0pt;height:86.0pt;rotation:315;z-index:-503316481;mso-position-horizontal-relative:margin;mso-position-horizontal:center;mso-position-vertical-relative:margin;mso-position-vertical:center;" fillcolor="#000000" stroked="f" type="#_x0000_t136">
          <v:fill angle="0" opacity="32768f"/>
          <v:textpath fitshape="t" string="Labohlano Resources" style="font-family:&amp;quot;Arial Black&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pict>
        <v:shape id="PowerPlusWaterMarkObject1" style="position:absolute;width:573.0pt;height:86.0pt;rotation:315;z-index:-503316481;mso-position-horizontal-relative:margin;mso-position-horizontal:center;mso-position-vertical-relative:margin;mso-position-vertical:center;" fillcolor="#000000" stroked="f" type="#_x0000_t136">
          <v:fill angle="0" opacity="32768f"/>
          <v:textpath fitshape="t" string="Labohlano Resources" style="font-family:&amp;quot;Arial Black&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pict>
        <v:shape id="PowerPlusWaterMarkObject2" style="position:absolute;width:573.0pt;height:86.0pt;rotation:315;z-index:-503316481;mso-position-horizontal-relative:margin;mso-position-horizontal:center;mso-position-vertical-relative:margin;mso-position-vertical:center;" fillcolor="#000000" stroked="f" type="#_x0000_t136">
          <v:fill angle="0" opacity="32768f"/>
          <v:textpath fitshape="t" string="Labohlano Resources" style="font-family:&amp;quot;Arial Black&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Roman"/>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2">
    <w:lvl w:ilvl="0">
      <w:start w:val="1"/>
      <w:numFmt w:val="lowerRoman"/>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2"/>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lvl w:ilvl="0">
      <w:start w:val="1"/>
      <w:numFmt w:val="lowerRoman"/>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lvl w:ilvl="0">
      <w:start w:val="1"/>
      <w:numFmt w:val="lowerLetter"/>
      <w:lvlText w:val="%1"/>
      <w:lvlJc w:val="left"/>
      <w:pPr>
        <w:ind w:left="0" w:firstLine="0"/>
      </w:pPr>
      <w:rPr>
        <w:vertAlign w:val="baseline"/>
      </w:rPr>
    </w:lvl>
    <w:lvl w:ilvl="1">
      <w:start w:val="1"/>
      <w:numFmt w:val="lowerRoman"/>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lvl w:ilvl="0">
      <w:start w:val="1"/>
      <w:numFmt w:val="lowerRoman"/>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lvl w:ilvl="0">
      <w:start w:val="3"/>
      <w:numFmt w:val="lowerLetter"/>
      <w:lvlText w:val="%1)"/>
      <w:lvlJc w:val="left"/>
      <w:pPr>
        <w:ind w:left="0" w:firstLine="0"/>
      </w:pPr>
      <w:rPr>
        <w:vertAlign w:val="baseline"/>
      </w:rPr>
    </w:lvl>
    <w:lvl w:ilvl="1">
      <w:start w:val="1"/>
      <w:numFmt w:val="lowerRoman"/>
      <w:lvlText w:val="%2"/>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9">
    <w:lvl w:ilvl="0">
      <w:start w:val="1"/>
      <w:numFmt w:val="lowerRoman"/>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0">
    <w:lvl w:ilvl="0">
      <w:start w:val="4"/>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1">
    <w:lvl w:ilvl="0">
      <w:start w:val="1"/>
      <w:numFmt w:val="lowerRoman"/>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2">
    <w:lvl w:ilvl="0">
      <w:start w:val="1"/>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3">
    <w:lvl w:ilvl="0">
      <w:start w:val="2"/>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lvl w:ilvl="0">
      <w:start w:val="1"/>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5">
    <w:lvl w:ilvl="0">
      <w:start w:val="1"/>
      <w:numFmt w:val="lowerRoman"/>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6">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lvl w:ilvl="0">
      <w:start w:val="7"/>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8">
    <w:lvl w:ilvl="0">
      <w:start w:val="9"/>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Z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ZA" w:val="en-ZA"/>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character" w:styleId="NoSpacingChar">
    <w:name w:val="No Spacing Char"/>
    <w:next w:val="NoSpacingChar"/>
    <w:autoRedefine w:val="0"/>
    <w:hidden w:val="0"/>
    <w:qFormat w:val="0"/>
    <w:rPr>
      <w:w w:val="100"/>
      <w:position w:val="-1"/>
      <w:sz w:val="22"/>
      <w:szCs w:val="22"/>
      <w:effect w:val="none"/>
      <w:vertAlign w:val="baseline"/>
      <w:cs w:val="0"/>
      <w:em w:val="none"/>
      <w:lang w:eastAsia="en-US" w:val="en-US"/>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ZA" w:val="en-ZA"/>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ZA" w:val="en-ZA"/>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11.png"/><Relationship Id="rId42" Type="http://schemas.openxmlformats.org/officeDocument/2006/relationships/image" Target="media/image9.png"/><Relationship Id="rId41" Type="http://schemas.openxmlformats.org/officeDocument/2006/relationships/image" Target="media/image12.png"/><Relationship Id="rId44" Type="http://schemas.openxmlformats.org/officeDocument/2006/relationships/image" Target="media/image8.png"/><Relationship Id="rId43" Type="http://schemas.openxmlformats.org/officeDocument/2006/relationships/image" Target="media/image10.png"/><Relationship Id="rId46" Type="http://schemas.openxmlformats.org/officeDocument/2006/relationships/image" Target="media/image33.png"/><Relationship Id="rId45" Type="http://schemas.openxmlformats.org/officeDocument/2006/relationships/image" Target="media/image3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48" Type="http://schemas.openxmlformats.org/officeDocument/2006/relationships/image" Target="media/image31.png"/><Relationship Id="rId47" Type="http://schemas.openxmlformats.org/officeDocument/2006/relationships/image" Target="media/image30.png"/><Relationship Id="rId49" Type="http://schemas.openxmlformats.org/officeDocument/2006/relationships/image" Target="media/image2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3.xml"/><Relationship Id="rId8" Type="http://schemas.openxmlformats.org/officeDocument/2006/relationships/header" Target="header2.xml"/><Relationship Id="rId31" Type="http://schemas.openxmlformats.org/officeDocument/2006/relationships/image" Target="media/image19.png"/><Relationship Id="rId30" Type="http://schemas.openxmlformats.org/officeDocument/2006/relationships/image" Target="media/image22.png"/><Relationship Id="rId33" Type="http://schemas.openxmlformats.org/officeDocument/2006/relationships/image" Target="media/image17.png"/><Relationship Id="rId32" Type="http://schemas.openxmlformats.org/officeDocument/2006/relationships/image" Target="media/image20.png"/><Relationship Id="rId35" Type="http://schemas.openxmlformats.org/officeDocument/2006/relationships/image" Target="media/image7.png"/><Relationship Id="rId34" Type="http://schemas.openxmlformats.org/officeDocument/2006/relationships/image" Target="media/image18.png"/><Relationship Id="rId37" Type="http://schemas.openxmlformats.org/officeDocument/2006/relationships/image" Target="media/image6.png"/><Relationship Id="rId36" Type="http://schemas.openxmlformats.org/officeDocument/2006/relationships/image" Target="media/image5.png"/><Relationship Id="rId39" Type="http://schemas.openxmlformats.org/officeDocument/2006/relationships/image" Target="media/image4.png"/><Relationship Id="rId38" Type="http://schemas.openxmlformats.org/officeDocument/2006/relationships/image" Target="media/image3.png"/><Relationship Id="rId20" Type="http://schemas.openxmlformats.org/officeDocument/2006/relationships/image" Target="media/image25.png"/><Relationship Id="rId22" Type="http://schemas.openxmlformats.org/officeDocument/2006/relationships/image" Target="media/image2.png"/><Relationship Id="rId21" Type="http://schemas.openxmlformats.org/officeDocument/2006/relationships/image" Target="media/image1.png"/><Relationship Id="rId24" Type="http://schemas.openxmlformats.org/officeDocument/2006/relationships/image" Target="media/image27.png"/><Relationship Id="rId23" Type="http://schemas.openxmlformats.org/officeDocument/2006/relationships/image" Target="media/image26.png"/><Relationship Id="rId26" Type="http://schemas.openxmlformats.org/officeDocument/2006/relationships/image" Target="media/image16.png"/><Relationship Id="rId25"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9" Type="http://schemas.openxmlformats.org/officeDocument/2006/relationships/image" Target="media/image21.png"/><Relationship Id="rId51" Type="http://schemas.openxmlformats.org/officeDocument/2006/relationships/image" Target="media/image38.png"/><Relationship Id="rId50" Type="http://schemas.openxmlformats.org/officeDocument/2006/relationships/image" Target="media/image29.png"/><Relationship Id="rId11" Type="http://schemas.openxmlformats.org/officeDocument/2006/relationships/footer" Target="footer1.xml"/><Relationship Id="rId10" Type="http://schemas.openxmlformats.org/officeDocument/2006/relationships/footer" Target="footer2.xml"/><Relationship Id="rId13" Type="http://schemas.openxmlformats.org/officeDocument/2006/relationships/image" Target="media/image34.png"/><Relationship Id="rId12" Type="http://schemas.openxmlformats.org/officeDocument/2006/relationships/footer" Target="footer3.xml"/><Relationship Id="rId15" Type="http://schemas.openxmlformats.org/officeDocument/2006/relationships/image" Target="media/image36.png"/><Relationship Id="rId14" Type="http://schemas.openxmlformats.org/officeDocument/2006/relationships/image" Target="media/image35.png"/><Relationship Id="rId17" Type="http://schemas.openxmlformats.org/officeDocument/2006/relationships/image" Target="media/image39.png"/><Relationship Id="rId16" Type="http://schemas.openxmlformats.org/officeDocument/2006/relationships/image" Target="media/image37.png"/><Relationship Id="rId19" Type="http://schemas.openxmlformats.org/officeDocument/2006/relationships/image" Target="media/image24.png"/><Relationship Id="rId18" Type="http://schemas.openxmlformats.org/officeDocument/2006/relationships/image" Target="media/image23.png"/></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53oMFnbiCsaH3FL+EnnZA9CNnA==">CgMxLjAyCWlkLmdqZGd4czIKaWQuMzBqMHpsbDIKaWQuMWZvYjl0ZTIKaWQuM3pueXNoNzIKaWQuMmV0OTJwMDIJaWQudHlqY3d0MgppZC4zZHk2dmttMgppZC4xdDNoNXNmMgppZC40ZDM0b2c4MgppZC4yczhleW8xMgppZC4xN2RwOHZ1OAByITFPX2tZbE12b0hyNzVmQTBrWW1zUUZHS29VRDZpSjV1aA==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2023-06-22T09:03:00Z</dcterms:created>
  <dc:creator>Tmaraj123@outlook.com</dc:creator>
</cp:coreProperties>
</file>